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5"/>
      </w:tblGrid>
      <w:tr w:rsidR="00892E05" w:rsidRPr="00A721D9" w14:paraId="072F847D" w14:textId="77777777" w:rsidTr="00892E05">
        <w:trPr>
          <w:trHeight w:val="2175"/>
        </w:trPr>
        <w:tc>
          <w:tcPr>
            <w:tcW w:w="15165" w:type="dxa"/>
            <w:shd w:val="clear" w:color="auto" w:fill="E2EFD9" w:themeFill="accent6" w:themeFillTint="33"/>
          </w:tcPr>
          <w:p w14:paraId="2F1657B5" w14:textId="7A6286F9" w:rsidR="00892E05" w:rsidRPr="00A721D9" w:rsidRDefault="00892E05" w:rsidP="00A721D9">
            <w:pPr>
              <w:pStyle w:val="Tytu"/>
              <w:spacing w:line="360" w:lineRule="auto"/>
              <w:rPr>
                <w:rStyle w:val="Uwydatnienie"/>
                <w:rFonts w:ascii="Arial" w:hAnsi="Arial" w:cs="Arial"/>
                <w:i w:val="0"/>
                <w:sz w:val="44"/>
                <w:szCs w:val="44"/>
              </w:rPr>
            </w:pPr>
            <w:r w:rsidRPr="00A721D9">
              <w:rPr>
                <w:rStyle w:val="Uwydatnienie"/>
                <w:rFonts w:ascii="Arial" w:hAnsi="Arial" w:cs="Arial"/>
                <w:i w:val="0"/>
                <w:sz w:val="44"/>
                <w:szCs w:val="44"/>
              </w:rPr>
              <w:t xml:space="preserve">Program wychowawczo - profilaktyczny w roku szkolnym 2022/ 2023 </w:t>
            </w:r>
            <w:r w:rsidRPr="00A721D9">
              <w:rPr>
                <w:rStyle w:val="Uwydatnienie"/>
                <w:rFonts w:ascii="Arial" w:hAnsi="Arial" w:cs="Arial"/>
                <w:i w:val="0"/>
                <w:sz w:val="44"/>
                <w:szCs w:val="44"/>
              </w:rPr>
              <w:br/>
              <w:t xml:space="preserve">Szkoły Podstawowej nr 400 </w:t>
            </w:r>
            <w:r w:rsidRPr="00A721D9">
              <w:rPr>
                <w:rStyle w:val="Uwydatnienie"/>
                <w:rFonts w:ascii="Arial" w:hAnsi="Arial" w:cs="Arial"/>
                <w:i w:val="0"/>
                <w:sz w:val="44"/>
                <w:szCs w:val="44"/>
              </w:rPr>
              <w:br/>
              <w:t>im. Marii Skłodowskiej – Curie w Warszawie</w:t>
            </w:r>
          </w:p>
        </w:tc>
      </w:tr>
    </w:tbl>
    <w:p w14:paraId="09CBDEA3" w14:textId="3A8B65D8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bCs/>
          <w:sz w:val="24"/>
          <w:szCs w:val="24"/>
        </w:rPr>
        <w:t>Wstęp</w:t>
      </w:r>
    </w:p>
    <w:p w14:paraId="6D28C424" w14:textId="777777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Program wychowawczo profilaktyczny został stworzony w oparciu o kierunki polityki oświatowej państwa w roku szkolnym 2022/2023. Treści zawarte w programie są kontynuacją założeń z ubiegłego roku, ale także nawiązują do aktualnych potrzeb rozwojowych  uczniów, ich problemów i zagrożeń, z którymi mogą się spotkać. </w:t>
      </w:r>
    </w:p>
    <w:p w14:paraId="4FF98A5E" w14:textId="223A7E8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Celem programu wychowawczo – profilaktycznego jest wspomaganie wszechstronnego rozwoju dzieci i młodzieży w oparciu o uniwersalne wartości. Zawiera wskazówki do pracy wychowawczej i profilaktycznej dla całej społeczności szkolnej, przy współudziale rodziców</w:t>
      </w:r>
      <w:r w:rsidR="007B4707" w:rsidRPr="00A721D9">
        <w:rPr>
          <w:rFonts w:ascii="Arial" w:hAnsi="Arial" w:cs="Arial"/>
          <w:sz w:val="24"/>
          <w:szCs w:val="24"/>
        </w:rPr>
        <w:t>.</w:t>
      </w:r>
    </w:p>
    <w:p w14:paraId="333E2A91" w14:textId="2B8022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Szkoła Podstawowa nr 400 im. Marii Skłodowskiej </w:t>
      </w:r>
      <w:r w:rsidR="00801A1D" w:rsidRPr="00A721D9">
        <w:rPr>
          <w:rFonts w:ascii="Arial" w:hAnsi="Arial" w:cs="Arial"/>
          <w:sz w:val="24"/>
          <w:szCs w:val="24"/>
        </w:rPr>
        <w:t xml:space="preserve">- </w:t>
      </w:r>
      <w:r w:rsidRPr="00A721D9">
        <w:rPr>
          <w:rFonts w:ascii="Arial" w:hAnsi="Arial" w:cs="Arial"/>
          <w:sz w:val="24"/>
          <w:szCs w:val="24"/>
        </w:rPr>
        <w:t>Curie w Warszawie dąży do zapewnienia uczniom wszechstronnego rozwoju, kierując się moralnymi wartościami, niezbędnymi do życia w społeczeństwie.</w:t>
      </w:r>
    </w:p>
    <w:p w14:paraId="72F3BE29" w14:textId="777777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Działania profilaktyczne podejmowane w szkole, zmierzają do tworzenia warunków umożliwiających sprawny i efektywny proces wychowawczy.  Program zakłada jednolitość działań wychowawczych oraz profilaktycznych rodziny i szkoły, a także spójność wychowania z nauczaniem. Bazuje na rozwijaniu kreatywności,  umiejętności interpersonalnych, kształtuje postawy prospołeczne i obywatelskie, kładzie nacisk na kulturę osobistą, szacunek do drugiego człowieka i siebie samego. Ponadto rozwija świadomość </w:t>
      </w:r>
      <w:r w:rsidRPr="00A721D9">
        <w:rPr>
          <w:rFonts w:ascii="Arial" w:hAnsi="Arial" w:cs="Arial"/>
          <w:sz w:val="24"/>
          <w:szCs w:val="24"/>
        </w:rPr>
        <w:lastRenderedPageBreak/>
        <w:t>ekologiczną, poszerza wiedzę z zakresu wychowania zdrowotnego, estetycznego, doskonali wiedzę dotyczącą dziedzictwa naszego narodu i świata. Uwzględnia kształtowanie poczucia odpowiedzialności za swoje decyzje i zachowanie.</w:t>
      </w:r>
    </w:p>
    <w:p w14:paraId="3DBF0020" w14:textId="5ADACBE6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Dyrekcja szkoły, kadra pedagogiczna, specjaliści, a także wszyscy pozostali pracownicy szkoły przy współpracy z rodzicami, dążą do zapewnienia uczniom poczucia bezpieczeństwa, uwzględniając także aktualną sytuację polityczną związaną z wojną na Ukrainie.  Ponadto szkoła wraz z rodzicami dąży do  wszechstronnego rozwoju dzieci i młodzieży z uwzględnieniem ich potrzeb i sytuacji, w jakiej się znajdują, koryguje deficyty w celu optymalizacji osiągnięć edukacyjnych, prowadzi działania profilaktyczne mające na celu zapobieganie zagrożeniom, które mogą pojawiać się w życiu uczniów, prowadzi profilaktykę dotyczącą bezpieczeństwa dzieci i młodzieży w cyberprzestrzeni, udziela wsparcia w trudnych sytuacjach, ze szczególnym uwzględnieniem ochrony przed Covid – 19. </w:t>
      </w:r>
    </w:p>
    <w:p w14:paraId="63749A26" w14:textId="777777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bCs/>
          <w:sz w:val="24"/>
          <w:szCs w:val="24"/>
        </w:rPr>
        <w:t xml:space="preserve">Chcielibyśmy, aby uczniowie naszej szkoły wyrastali na ludzi mądrych, otwartych, empatycznych i dobrych, ale jednocześnie z  prawidłowo zbudowanym poczuciem własnej wartości.  Umiejących radzić sobie z trudnościami dnia codziennego, odróżniających dobro od zła, bezpieczeństwo od niebezpieczeństwa, reagujących na otaczające zagrożenie, umiejących dostrzegać potrzeby i problemy innych oraz służyć im pomocą. </w:t>
      </w:r>
    </w:p>
    <w:p w14:paraId="0B4A8B6F" w14:textId="77777777" w:rsidR="00A11E4C" w:rsidRPr="00A721D9" w:rsidRDefault="00A11E4C" w:rsidP="00A721D9">
      <w:pPr>
        <w:suppressAutoHyphens w:val="0"/>
        <w:spacing w:before="240" w:after="160" w:line="360" w:lineRule="auto"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Podstawa prawna:</w:t>
      </w:r>
    </w:p>
    <w:p w14:paraId="45D3DCD1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14.12.2016 r. - Prawo oświatowe (Dz. U. z 2021 r. poz. 1082 ze zm.)</w:t>
      </w:r>
    </w:p>
    <w:p w14:paraId="6BCB204E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7.09.1991 r. o systemie oświaty (Dz. U. 2021 r. poz. 1915 ze zm.)</w:t>
      </w:r>
    </w:p>
    <w:p w14:paraId="6AA33D21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Rozporządzenie Ministra Edukacji Narodowej z 18.08.2015 r. w sprawie zakresu i form prowadzenia w szkołach i placówkach systemu oświaty działalności wychowawczej, edukacyjnej, informacyjnej i profilaktycznej w celu przeciwdziałania narkomanii (Dz. U. z 2020 r. poz. 1449)</w:t>
      </w:r>
    </w:p>
    <w:p w14:paraId="136D114E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lastRenderedPageBreak/>
        <w:t>Rozporządzenie Ministra Edukacji Narodowej z 9.08.2017 r. w sprawie warunków organizowania kształcenia, wychowania i opieki dla dzieci i młodzieży niepełnosprawnych, niedostosowanych społecznie i zagrożonych niedostosowaniem społecznym (Dz. U. z 2020 r. poz. 1309)</w:t>
      </w:r>
    </w:p>
    <w:p w14:paraId="5A3D898B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Rozporządzenie Ministra Edukacji Narodowej z 14.02.2017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ze zm.)</w:t>
      </w:r>
    </w:p>
    <w:p w14:paraId="05D279C8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Rozporządzenie Ministra Edukacji Narodowej i Sportu z 31.02.2002 r. w sprawie bezpieczeństwa i higieny w publicznych i niepublicznych szkołach i placówkach (Dz. U. z 2020 r. poz. 1604)</w:t>
      </w:r>
    </w:p>
    <w:p w14:paraId="7696B0CA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26.01.1982 r. - Karta Nauczyciela (Dz. U. 2021 r. poz. 1762 ze zm.)</w:t>
      </w:r>
    </w:p>
    <w:p w14:paraId="0E092BFF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Powszechna Deklaracja Praw Człowieka Powszechna z 1948 r.</w:t>
      </w:r>
    </w:p>
    <w:p w14:paraId="10E99DCC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Konwencja o Prawach Dziecka przyjęta przez Zgromadzenie Ogólne Narodów Zjednoczonych dnia 20.11.1989 r. (Dz.U. z 1991 r. Nr 120, poz. 526)</w:t>
      </w:r>
    </w:p>
    <w:p w14:paraId="6D574B83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26.10.1982 r. o wychowaniu w trzeźwości i przeciwdziałaniu alkoholizmowi (Dz. U. z 2021 r. poz. 1119 ze zm.)</w:t>
      </w:r>
    </w:p>
    <w:p w14:paraId="48F8C777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29.06.2005 r. o przeciwdziałaniu narkomanii (Dz.U. z 2020 r. poz. 2050 ze zm.)</w:t>
      </w:r>
    </w:p>
    <w:p w14:paraId="0B090935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9.11.1995 r. o ochronie zdrowia przed następstwami używania tytoniu i wyrobów tytoniowych (Dz. U. z 2021 r. poz. 276)</w:t>
      </w:r>
    </w:p>
    <w:p w14:paraId="74B2FC16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29.06.2005 r. o przeciwdziałaniu przemocy w rodzinie (Dz. U. z 2021 r. poz. 1249)</w:t>
      </w:r>
    </w:p>
    <w:p w14:paraId="117DBCEC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Ustawa z 19.08.1994 r. o ochronie zdrowia psychicznego (Dz. U. z 2020 r. poz. 685 ze zm.)</w:t>
      </w:r>
    </w:p>
    <w:p w14:paraId="1FC576FD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Konstytucja Rzeczpospolitej Polskiej z 2.04.1997 r. (Dz.U. z 1997 r. Nr 78, poz. 483 ze zm.)</w:t>
      </w:r>
    </w:p>
    <w:p w14:paraId="757285CC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lastRenderedPageBreak/>
        <w:t>Wytyczne MEN, MZ i GIS dla szkół podstawowych, zbiór zaleceń uwzględniający sytuację epidemiologiczną COVID- 19 (źródło: https://www.gov.pl/web/edukacja-i-nauka/wytyczne-sanitarne-dla-szkol-przedszkoli-i-placowek--aktualizacja)</w:t>
      </w:r>
    </w:p>
    <w:p w14:paraId="4583E4A9" w14:textId="77777777" w:rsidR="00A11E4C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Kierunki nadzoru właściwego kuratora oświaty w roku szkolnym 2022/2023</w:t>
      </w:r>
    </w:p>
    <w:p w14:paraId="56F2C04A" w14:textId="244E3653" w:rsidR="008D56CE" w:rsidRPr="00A721D9" w:rsidRDefault="00A11E4C" w:rsidP="00A721D9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721D9">
        <w:rPr>
          <w:rFonts w:ascii="Arial" w:eastAsia="Times New Roman" w:hAnsi="Arial" w:cs="Arial"/>
          <w:sz w:val="24"/>
          <w:szCs w:val="24"/>
        </w:rPr>
        <w:t>Statut szkoły</w:t>
      </w:r>
    </w:p>
    <w:p w14:paraId="7FEB39B3" w14:textId="2D0FC8C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Sylwetka absolwenta S</w:t>
      </w:r>
      <w:r w:rsidR="00801A1D" w:rsidRPr="00A721D9">
        <w:rPr>
          <w:rFonts w:ascii="Arial" w:hAnsi="Arial" w:cs="Arial"/>
          <w:sz w:val="24"/>
          <w:szCs w:val="24"/>
        </w:rPr>
        <w:t xml:space="preserve">zkoły </w:t>
      </w:r>
      <w:r w:rsidRPr="00A721D9">
        <w:rPr>
          <w:rFonts w:ascii="Arial" w:hAnsi="Arial" w:cs="Arial"/>
          <w:sz w:val="24"/>
          <w:szCs w:val="24"/>
        </w:rPr>
        <w:t>P</w:t>
      </w:r>
      <w:r w:rsidR="00801A1D" w:rsidRPr="00A721D9">
        <w:rPr>
          <w:rFonts w:ascii="Arial" w:hAnsi="Arial" w:cs="Arial"/>
          <w:sz w:val="24"/>
          <w:szCs w:val="24"/>
        </w:rPr>
        <w:t>odstawowej nr</w:t>
      </w:r>
      <w:r w:rsidRPr="00A721D9">
        <w:rPr>
          <w:rFonts w:ascii="Arial" w:hAnsi="Arial" w:cs="Arial"/>
          <w:sz w:val="24"/>
          <w:szCs w:val="24"/>
        </w:rPr>
        <w:t xml:space="preserve"> 400</w:t>
      </w:r>
      <w:r w:rsidR="00801A1D" w:rsidRPr="00A721D9">
        <w:rPr>
          <w:rFonts w:ascii="Arial" w:hAnsi="Arial" w:cs="Arial"/>
          <w:sz w:val="24"/>
          <w:szCs w:val="24"/>
        </w:rPr>
        <w:t xml:space="preserve"> </w:t>
      </w:r>
      <w:bookmarkStart w:id="0" w:name="_Hlk114499166"/>
      <w:r w:rsidR="00801A1D" w:rsidRPr="00A721D9">
        <w:rPr>
          <w:rFonts w:ascii="Arial" w:hAnsi="Arial" w:cs="Arial"/>
          <w:sz w:val="24"/>
          <w:szCs w:val="24"/>
        </w:rPr>
        <w:t xml:space="preserve">im. Marii Skłodowskiej – Curie </w:t>
      </w:r>
      <w:bookmarkEnd w:id="0"/>
      <w:r w:rsidR="00801A1D" w:rsidRPr="00A721D9">
        <w:rPr>
          <w:rFonts w:ascii="Arial" w:hAnsi="Arial" w:cs="Arial"/>
          <w:sz w:val="24"/>
          <w:szCs w:val="24"/>
        </w:rPr>
        <w:t xml:space="preserve">w Warszawie </w:t>
      </w:r>
    </w:p>
    <w:p w14:paraId="7E1187DA" w14:textId="49CB0E26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Pragniemy, aby każdy absolwent Szkoły Podstawowej nr</w:t>
      </w:r>
      <w:r w:rsidR="00A11E4C" w:rsidRPr="00A721D9">
        <w:rPr>
          <w:rFonts w:ascii="Arial" w:hAnsi="Arial" w:cs="Arial"/>
          <w:sz w:val="24"/>
          <w:szCs w:val="24"/>
        </w:rPr>
        <w:t xml:space="preserve"> </w:t>
      </w:r>
      <w:r w:rsidRPr="00A721D9">
        <w:rPr>
          <w:rFonts w:ascii="Arial" w:hAnsi="Arial" w:cs="Arial"/>
          <w:sz w:val="24"/>
          <w:szCs w:val="24"/>
        </w:rPr>
        <w:t>400</w:t>
      </w:r>
      <w:r w:rsidR="00801A1D" w:rsidRPr="00A721D9">
        <w:rPr>
          <w:rFonts w:ascii="Arial" w:hAnsi="Arial" w:cs="Arial"/>
          <w:sz w:val="24"/>
          <w:szCs w:val="24"/>
        </w:rPr>
        <w:t xml:space="preserve"> </w:t>
      </w:r>
      <w:r w:rsidR="0040437A" w:rsidRPr="00A721D9">
        <w:rPr>
          <w:rFonts w:ascii="Arial" w:hAnsi="Arial" w:cs="Arial"/>
          <w:sz w:val="24"/>
          <w:szCs w:val="24"/>
        </w:rPr>
        <w:t>im. Marii Skłodowskiej – Curie</w:t>
      </w:r>
      <w:r w:rsidRPr="00A721D9">
        <w:rPr>
          <w:rFonts w:ascii="Arial" w:hAnsi="Arial" w:cs="Arial"/>
          <w:sz w:val="24"/>
          <w:szCs w:val="24"/>
        </w:rPr>
        <w:t xml:space="preserve"> był:</w:t>
      </w:r>
    </w:p>
    <w:p w14:paraId="0195B1E8" w14:textId="69F4ED51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gotowy do nauki na wyższych szczeblach edukacji</w:t>
      </w:r>
    </w:p>
    <w:p w14:paraId="66D6C08F" w14:textId="74411A29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tolerancyjny i empatyczny wobec innych ludzi</w:t>
      </w:r>
    </w:p>
    <w:p w14:paraId="57A61F64" w14:textId="009579A7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ciekawy </w:t>
      </w:r>
      <w:r w:rsidR="00892E05" w:rsidRPr="00A721D9">
        <w:rPr>
          <w:rFonts w:ascii="Arial" w:hAnsi="Arial" w:cs="Arial"/>
          <w:sz w:val="24"/>
          <w:szCs w:val="24"/>
        </w:rPr>
        <w:t>ś</w:t>
      </w:r>
      <w:r w:rsidRPr="00A721D9">
        <w:rPr>
          <w:rFonts w:ascii="Arial" w:hAnsi="Arial" w:cs="Arial"/>
          <w:sz w:val="24"/>
          <w:szCs w:val="24"/>
        </w:rPr>
        <w:t>wiata</w:t>
      </w:r>
    </w:p>
    <w:p w14:paraId="1B0F24C9" w14:textId="0168BEBC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kreatywny i twórczy w podejmowanych działaniach</w:t>
      </w:r>
    </w:p>
    <w:p w14:paraId="2F02E440" w14:textId="4AF42D93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pewny swojej wartości </w:t>
      </w:r>
    </w:p>
    <w:p w14:paraId="1CFB2BB1" w14:textId="14853C91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otwarty na ludzi i gotowy do podejmowania nowych wyzwań</w:t>
      </w:r>
    </w:p>
    <w:p w14:paraId="6AC7E0DE" w14:textId="56714A2F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uczciwy i prawdomówny</w:t>
      </w:r>
    </w:p>
    <w:p w14:paraId="110A8E00" w14:textId="5337E02A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kulturalny</w:t>
      </w:r>
    </w:p>
    <w:p w14:paraId="5CF65876" w14:textId="219F8519" w:rsidR="00BE4C0D" w:rsidRPr="00A721D9" w:rsidRDefault="00BE4C0D" w:rsidP="00A721D9">
      <w:pPr>
        <w:pStyle w:val="Akapitzlist"/>
        <w:numPr>
          <w:ilvl w:val="0"/>
          <w:numId w:val="24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świadomy, w jaki sposób należy dbać o zdrowie psychiczne i fizyczne</w:t>
      </w:r>
    </w:p>
    <w:p w14:paraId="027C09CD" w14:textId="7FC1E1C0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Zależy nam, aby uczniowie, którzy kończą edukację w </w:t>
      </w:r>
      <w:r w:rsidR="00CF5051" w:rsidRPr="00A721D9">
        <w:rPr>
          <w:rFonts w:ascii="Arial" w:hAnsi="Arial" w:cs="Arial"/>
          <w:sz w:val="24"/>
          <w:szCs w:val="24"/>
        </w:rPr>
        <w:t>Szkoły Podstawowej nr 400 im. Marii Skłodowskiej – Curie</w:t>
      </w:r>
      <w:r w:rsidRPr="00A721D9">
        <w:rPr>
          <w:rFonts w:ascii="Arial" w:hAnsi="Arial" w:cs="Arial"/>
          <w:sz w:val="24"/>
          <w:szCs w:val="24"/>
        </w:rPr>
        <w:t xml:space="preserve"> rozwijali swoje talenty i pasje, dbali o przyrodę i otaczający nas świat, a także szanowali symbole narodowe i wykazywali się postawą patriotyczną. </w:t>
      </w:r>
    </w:p>
    <w:p w14:paraId="6B90A39C" w14:textId="777777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Podstawowe kierunki realizacji polityki oświatowej w roku szkolnym 2022/2023</w:t>
      </w:r>
    </w:p>
    <w:p w14:paraId="26E182F9" w14:textId="77777777" w:rsidR="00BE4C0D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Wychowanie zmierzające do osiągnięcia ludzkiej dojrzałości poprzez kształtowanie postaw ukierunkowanych na prawdę, dobro i piękno, uzdalniających do odpowiedzialnych decyzji.</w:t>
      </w:r>
    </w:p>
    <w:p w14:paraId="346A5935" w14:textId="77777777" w:rsidR="008C73B6" w:rsidRPr="00A721D9" w:rsidRDefault="008C73B6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EED1C6B" w14:textId="77777777" w:rsidR="00BE4C0D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196830BB" w14:textId="77777777" w:rsidR="008C73B6" w:rsidRPr="00A721D9" w:rsidRDefault="008C73B6" w:rsidP="00A721D9">
      <w:pPr>
        <w:pStyle w:val="Akapitzlist"/>
        <w:spacing w:line="36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D223326" w14:textId="77777777" w:rsidR="00BE4C0D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34112201" w14:textId="77777777" w:rsidR="008C73B6" w:rsidRPr="00A721D9" w:rsidRDefault="008C73B6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EB1610C" w14:textId="03DC535B" w:rsidR="008C73B6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25E4F795" w14:textId="77777777" w:rsidR="008C73B6" w:rsidRPr="00A721D9" w:rsidRDefault="008C73B6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BFACA19" w14:textId="77777777" w:rsidR="00BE4C0D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Doskonalenie systemu kształcenia zawodowego we współpracy z pracodawcami – wdrażanie Zintegrowanej Strategii Umiejętności 2030.</w:t>
      </w:r>
    </w:p>
    <w:p w14:paraId="3F27F90C" w14:textId="77777777" w:rsidR="008C73B6" w:rsidRPr="00A721D9" w:rsidRDefault="008C73B6" w:rsidP="00A721D9">
      <w:pPr>
        <w:shd w:val="clear" w:color="auto" w:fill="FFFFFF"/>
        <w:suppressAutoHyphens w:val="0"/>
        <w:spacing w:after="0" w:line="36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B8A24A3" w14:textId="77777777" w:rsidR="00BE4C0D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7DAC74E7" w14:textId="77777777" w:rsidR="008C73B6" w:rsidRPr="00A721D9" w:rsidRDefault="008C73B6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C0DAD24" w14:textId="77777777" w:rsidR="00BE4C0D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Wsparcie nauczycieli i innych członków społeczności szkolnych w rozwijaniu umiejętności podstawowych i przekrojowych uczniów</w:t>
      </w:r>
      <w:r w:rsidR="004F77A2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13B81539" w14:textId="77777777" w:rsidR="008C73B6" w:rsidRPr="00A721D9" w:rsidRDefault="008C73B6" w:rsidP="00A721D9">
      <w:pPr>
        <w:shd w:val="clear" w:color="auto" w:fill="FFFFFF"/>
        <w:suppressAutoHyphens w:val="0"/>
        <w:spacing w:after="0" w:line="36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875EF53" w14:textId="23B01724" w:rsidR="008C73B6" w:rsidRPr="00A721D9" w:rsidRDefault="00BE4C0D" w:rsidP="00A721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Podnoszenie jakości kształcenia oraz dostępności i jakości wsparcia udzielanego dzieciom i uczniom </w:t>
      </w:r>
      <w:r w:rsidR="004F77A2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szkole. </w:t>
      </w:r>
    </w:p>
    <w:p w14:paraId="57811945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EB344EF" w14:textId="77777777" w:rsidR="005459B8" w:rsidRPr="00A721D9" w:rsidRDefault="005459B8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E6848A3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Zasady współpracy wychowawczo-profilaktycznej ze środowiskiem lokalnym:</w:t>
      </w:r>
    </w:p>
    <w:p w14:paraId="51B75773" w14:textId="77777777" w:rsidR="005459B8" w:rsidRPr="00A721D9" w:rsidRDefault="005459B8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01A2C680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Pomoc w oddziaływaniach wychowawczych i profilaktycznych płynie ze strony następujących instytucji: </w:t>
      </w:r>
    </w:p>
    <w:p w14:paraId="5CA5C94E" w14:textId="77777777" w:rsidR="004F77A2" w:rsidRPr="00A721D9" w:rsidRDefault="004F77A2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F28A700" w14:textId="3119BFEA" w:rsidR="004F77A2" w:rsidRPr="00A721D9" w:rsidRDefault="004F77A2" w:rsidP="00A721D9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Poradnia Psychologiczno – Pedagogiczna nr 24 w Warszawie</w:t>
      </w:r>
      <w:r w:rsidR="00C6242C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14:paraId="359BA55C" w14:textId="77777777" w:rsidR="00544131" w:rsidRPr="00A721D9" w:rsidRDefault="00544131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F2385A7" w14:textId="77777777" w:rsidR="00544131" w:rsidRPr="00A721D9" w:rsidRDefault="004F77A2" w:rsidP="00A721D9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Sąd Rejonowy Wydział Rodzinny i Nieletnich w Warszawie,</w:t>
      </w:r>
    </w:p>
    <w:p w14:paraId="00CB193C" w14:textId="77777777" w:rsidR="00544131" w:rsidRPr="00A721D9" w:rsidRDefault="00544131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A93C3CE" w14:textId="77777777" w:rsidR="004F77A2" w:rsidRPr="00A721D9" w:rsidRDefault="004F77A2" w:rsidP="00A721D9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Straż Miejska,</w:t>
      </w:r>
    </w:p>
    <w:p w14:paraId="61CB615E" w14:textId="77777777" w:rsidR="00544131" w:rsidRPr="00A721D9" w:rsidRDefault="00544131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2634CF2" w14:textId="77777777" w:rsidR="004F77A2" w:rsidRPr="00A721D9" w:rsidRDefault="004F77A2" w:rsidP="00A721D9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Policja,</w:t>
      </w:r>
    </w:p>
    <w:p w14:paraId="468BB063" w14:textId="77777777" w:rsidR="00544131" w:rsidRPr="00A721D9" w:rsidRDefault="00544131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7FAA2F3" w14:textId="77777777" w:rsidR="004F77A2" w:rsidRPr="00A721D9" w:rsidRDefault="004F77A2" w:rsidP="00A721D9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Miejski Ośrodek Pomocy Społecznej,</w:t>
      </w:r>
    </w:p>
    <w:p w14:paraId="654A2E13" w14:textId="77777777" w:rsidR="00544131" w:rsidRPr="00A721D9" w:rsidRDefault="00544131" w:rsidP="00A721D9">
      <w:pPr>
        <w:pStyle w:val="Akapitzlist"/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9D67B06" w14:textId="77777777" w:rsidR="004F77A2" w:rsidRPr="00A721D9" w:rsidRDefault="004F77A2" w:rsidP="00A721D9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Inne instytucje współpracujące ze szkołą przy realizacji programu (poradnie specjalistyczne, stowarzyszenia i instytucje wspierające działania prozdrowotne i ekologiczne).</w:t>
      </w:r>
    </w:p>
    <w:p w14:paraId="643A7323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E623A13" w14:textId="77777777" w:rsidR="00544131" w:rsidRPr="00A721D9" w:rsidRDefault="00544131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95AC87D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Główne cele profilaktyki wychowania: </w:t>
      </w:r>
    </w:p>
    <w:p w14:paraId="0ADBFA97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4292D73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Kształcenie ogólne w szkole podstawowej ma na celu: </w:t>
      </w:r>
    </w:p>
    <w:p w14:paraId="2AC17044" w14:textId="77777777" w:rsidR="004F77A2" w:rsidRPr="00A721D9" w:rsidRDefault="004F77A2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9FCB239" w14:textId="1F0BDE80" w:rsidR="004F77A2" w:rsidRPr="00A721D9" w:rsidRDefault="00FE3DFB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-</w:t>
      </w:r>
      <w:r w:rsidR="00B62DA3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</w:t>
      </w: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ksponowanie prawidłowych wzorców zachowania</w:t>
      </w:r>
      <w:r w:rsidR="00B62DA3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4E4E2686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728B926" w14:textId="2563959E" w:rsidR="00FE3DFB" w:rsidRPr="00A721D9" w:rsidRDefault="00FE3DFB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B62DA3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</w:t>
      </w: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reowanie relacji społecznych w oparciu o zasady bezpieczeństwa</w:t>
      </w:r>
      <w:r w:rsidR="00B62DA3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6053B1CE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5D92539" w14:textId="786F92F4" w:rsidR="00FE3DFB" w:rsidRPr="00A721D9" w:rsidRDefault="00FE3DFB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B62DA3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wracanie uwagi na uniwersalne wartości moralne</w:t>
      </w:r>
      <w:r w:rsidR="00731DC6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 altruizm, tolerancja, szacunek, patriotyzm, poszanowanie dla tradycji</w:t>
      </w:r>
      <w:r w:rsidR="00B62DA3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7675B912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D49DEAD" w14:textId="351A34F9" w:rsidR="00FE3DFB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r w:rsidR="00731DC6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yznaczanie bezpiecznej przestrzeni dla tożsamości: indywidualnej, narodowej, kulturowej, regionalnej i etnicznej</w:t>
      </w: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35F0657F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2727A06" w14:textId="406DFA5B" w:rsidR="00731DC6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r w:rsidR="00731DC6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spieranie w budowaniu pozytywnego poczucia własnej wartości i godności. Szanowanie granic swoich i innych</w:t>
      </w: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14:paraId="5CC01D8E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13AC792" w14:textId="658D546E" w:rsidR="00B62DA3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r w:rsidR="00731DC6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spieranie rozwoju intelektualnego poprzez zaopatrzenie uczniów w kompetencje, takie jak: przedsiębiorczość, kreatywność, innowacyjność,</w:t>
      </w:r>
    </w:p>
    <w:p w14:paraId="570716F6" w14:textId="04E14BDF" w:rsidR="00731DC6" w:rsidRPr="00A721D9" w:rsidRDefault="00731DC6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rozwijanie umiejętności krytycznego i logicznego myślenia. Rozwój umiejętności prawidłowego formułowania wniosków i czerpania z nich w przyszłości. </w:t>
      </w:r>
    </w:p>
    <w:p w14:paraId="4608BCEC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844969B" w14:textId="0F43F573" w:rsidR="00212075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</w:t>
      </w:r>
      <w:r w:rsidR="00212075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obilizowanie uczniów do dbałości o zdrowie psychiczne i fizyczne, w tym</w:t>
      </w:r>
      <w:r w:rsidR="00186850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</w:t>
      </w:r>
      <w:r w:rsidR="00212075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zdrowe odżywianie i aktywność fizyczn</w:t>
      </w:r>
      <w:r w:rsidR="00186850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ą</w:t>
      </w:r>
      <w:r w:rsidR="00212075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</w:p>
    <w:p w14:paraId="5A528F39" w14:textId="594B03AE" w:rsidR="005A4405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r</w:t>
      </w:r>
      <w:r w:rsidR="005A4405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ozwijanie mocnych stron uczniów, wspieranie w formułowaniu własnych predyspozycji potrzebnych do nauki na kolejnych szczeblach edukacji</w:t>
      </w:r>
    </w:p>
    <w:p w14:paraId="2C4D7286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22F38FA" w14:textId="7D2C0DF9" w:rsidR="005A4405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</w:t>
      </w:r>
      <w:r w:rsidR="005A4405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oskonalenie otwartej i empatycznej postawy w stosunku do innych ludzi, rozbudzanie poczucia odpowiedzialności indywidualnej i zbiorowej</w:t>
      </w:r>
    </w:p>
    <w:p w14:paraId="58A98E6F" w14:textId="77777777" w:rsidR="00B62DA3" w:rsidRPr="00A721D9" w:rsidRDefault="00B62DA3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BCA1A54" w14:textId="73123A6F" w:rsidR="005A4405" w:rsidRPr="00A721D9" w:rsidRDefault="00B62DA3" w:rsidP="00A721D9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</w:t>
      </w:r>
      <w:r w:rsidR="005A4405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ozwijanie i zwrócenie uwagi na istotę samokształcenia niezbędnego do osiągania postawionych sobie celów i samorealizacji w życiu </w:t>
      </w:r>
    </w:p>
    <w:p w14:paraId="1360F8D6" w14:textId="77777777" w:rsidR="005A4405" w:rsidRPr="00A721D9" w:rsidRDefault="005A4405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79C766C" w14:textId="77777777" w:rsidR="00544131" w:rsidRPr="00A721D9" w:rsidRDefault="00544131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877EE44" w14:textId="77777777" w:rsidR="005A4405" w:rsidRPr="00A721D9" w:rsidRDefault="005A4405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Cele szczegółowe profilaktyki wychowania: </w:t>
      </w:r>
    </w:p>
    <w:p w14:paraId="0BFC892A" w14:textId="77777777" w:rsidR="005459B8" w:rsidRPr="00A721D9" w:rsidRDefault="005459B8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14:paraId="7226B74B" w14:textId="76F93C91" w:rsidR="00FE0909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</w:t>
      </w:r>
      <w:r w:rsidR="00FE0909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ształtowanie postaw patriotycznych (wzbudzanie dumy z języka ojczystego, symboli narodowych, </w:t>
      </w:r>
      <w:r w:rsidR="00895B5B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tradycji, kultury, historii i tożsamości narodowej). </w:t>
      </w:r>
    </w:p>
    <w:p w14:paraId="5252AA70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8615DA2" w14:textId="0F6CF61E" w:rsidR="00895B5B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</w:t>
      </w:r>
      <w:r w:rsidR="00895B5B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świadomienie znaczenia pozytywnych więzi i relacji w rodzinie i grupie rówieśniczej. </w:t>
      </w:r>
    </w:p>
    <w:p w14:paraId="5A51EC9D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3EF17EF" w14:textId="1866EC5B" w:rsidR="00895B5B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</w:t>
      </w:r>
      <w:r w:rsidR="00895B5B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amodoskonalenie się uczniów i wspieranie ich zainteresowań. </w:t>
      </w:r>
    </w:p>
    <w:p w14:paraId="5675D795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1DC4BF8" w14:textId="15EC4533" w:rsidR="00895B5B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</w:t>
      </w:r>
      <w:r w:rsidR="00895B5B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otywowanie do samodzielnego rozwiązywania problemów, rozwijanie odpowiedzialnej i przedsiębiorczej postawy. </w:t>
      </w:r>
    </w:p>
    <w:p w14:paraId="7B5B1E97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1B17B38" w14:textId="2DE6A5ED" w:rsidR="00895B5B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d</w:t>
      </w:r>
      <w:r w:rsidR="00895B5B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oskonalenie kompetencji językowych, umiejętności sł</w:t>
      </w:r>
      <w:r w:rsidR="00D76D8C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ownych i zainteresowań czytelniczych. </w:t>
      </w:r>
      <w:r w:rsidR="00895B5B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14:paraId="40D1078F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E1BC84D" w14:textId="6C06752A" w:rsidR="005459B8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</w:t>
      </w:r>
      <w:r w:rsidR="005459B8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udowanie umiejętności rozsądnego i odpowiedzialnego korzystania z technologii informatycznej i urządzeń cyfrowych.</w:t>
      </w:r>
    </w:p>
    <w:p w14:paraId="7ADFF328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C8046C7" w14:textId="18BE03B4" w:rsidR="005459B8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</w:t>
      </w:r>
      <w:r w:rsidR="005459B8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oruszanie się w przestrzeni cyfrowej z poszanowaniem praw i godności innych użytkowników.</w:t>
      </w:r>
    </w:p>
    <w:p w14:paraId="60284D3B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527C3E7" w14:textId="4CA0CCC8" w:rsidR="005459B8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r w:rsidR="005459B8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aopatrzenie uczniów w wiedzę i umiejętności dotyczące zasad postępowania w sytuacjach nadzwyczajnych zagrożeń pochodzenia naturalnego </w:t>
      </w:r>
      <w:r w:rsidR="00D63837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wywołanych przez człowieka</w:t>
      </w:r>
    </w:p>
    <w:p w14:paraId="619324DF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4FA6271" w14:textId="5C56D966" w:rsidR="00D63837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</w:t>
      </w:r>
      <w:r w:rsidR="00D63837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ozwijanie wiedzy na temat dbałości o zdrowie fizyczne i psychiczne oraz uświadomienie uczniom konsekwencji wynikających z zaniedbań w tym zakresie</w:t>
      </w:r>
    </w:p>
    <w:p w14:paraId="749F6450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1D8340C" w14:textId="320EF56A" w:rsidR="00D63837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</w:t>
      </w:r>
      <w:r w:rsidR="00D63837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otywowanie uczniów do nauki i wywiązywania się z obowiązków szkolnych</w:t>
      </w:r>
    </w:p>
    <w:p w14:paraId="7E5161E2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3251DC8" w14:textId="619A8AE6" w:rsidR="00D63837" w:rsidRPr="00A721D9" w:rsidRDefault="00233529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</w:t>
      </w:r>
      <w:r w:rsidR="00D63837"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ształtowanie poczucia odpowiedzialności za bezpieczeństwo swoje i innych</w:t>
      </w:r>
    </w:p>
    <w:p w14:paraId="11F42CBE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F653982" w14:textId="1B251D36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rozwijanie kompetencji interpersonalnych</w:t>
      </w:r>
    </w:p>
    <w:p w14:paraId="495C0AD1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B17BE8D" w14:textId="4D7B54EF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dbałość o relacje nauczyciel – uczeń – rodzic z poszanowaniem każdego podmiotu</w:t>
      </w:r>
    </w:p>
    <w:p w14:paraId="08F62422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5D4D808" w14:textId="3C814F02" w:rsidR="00880894" w:rsidRPr="00A721D9" w:rsidRDefault="00880894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stworzenie klimatu zaufania między nauczycielami, uczniami i rodzicami</w:t>
      </w:r>
    </w:p>
    <w:p w14:paraId="3170A723" w14:textId="1A8B263C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kształtowanie umiejętności mówienia o swoich potrzebach i proszenia o pomoc</w:t>
      </w:r>
    </w:p>
    <w:p w14:paraId="49C8C9B3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6EEA5A7" w14:textId="53D5848F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dbanie o rozwój w zakresie współpracy z innymi w każdej sferze życia</w:t>
      </w:r>
    </w:p>
    <w:p w14:paraId="7C55D866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45BAE01" w14:textId="2B48AD66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wdrażanie do przestrzegania zasad higieny i zdrowego stylu życia</w:t>
      </w:r>
    </w:p>
    <w:p w14:paraId="4C2F1409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5207589" w14:textId="7699818B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uświadomienie rodzicom o stałym rozprzestrzenianiu się wirusa </w:t>
      </w:r>
      <w:proofErr w:type="spellStart"/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Sars</w:t>
      </w:r>
      <w:proofErr w:type="spellEnd"/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coV-2 i przypominanie o rekomendacjach dotyczących ochrony przed wirusem, w tym zalecanych szczepień</w:t>
      </w:r>
    </w:p>
    <w:p w14:paraId="0949E190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25F0E27" w14:textId="72663792" w:rsidR="00D63837" w:rsidRPr="00A721D9" w:rsidRDefault="00D63837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promowanie i uświadamianie od najmłodszych lat istoty profilaktyki nowotworowej</w:t>
      </w:r>
    </w:p>
    <w:p w14:paraId="43AEDAE4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61025E3" w14:textId="4D1CFA49" w:rsidR="00D63837" w:rsidRPr="00A721D9" w:rsidRDefault="00880894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promowanie zdrowego stylu życia, uświadamianie i pokazanie uczniom różnych aktywności fizycznych, które wpływają pozytywnie na rozwój psychomotoryczny i mogą być wykorzystane w wolnym czasie </w:t>
      </w:r>
    </w:p>
    <w:p w14:paraId="548A2CC3" w14:textId="77777777" w:rsidR="00B75305" w:rsidRPr="00A721D9" w:rsidRDefault="00B75305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3E410A0" w14:textId="0133ECFB" w:rsidR="00B75305" w:rsidRPr="00A721D9" w:rsidRDefault="00B75305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promowanie i uczenie właściwych norm zachowania, poszukiwania wartości i autorytetów</w:t>
      </w:r>
    </w:p>
    <w:p w14:paraId="6F5EB785" w14:textId="77777777" w:rsidR="00B75305" w:rsidRPr="00A721D9" w:rsidRDefault="00B75305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FB34AA7" w14:textId="59969737" w:rsidR="00B75305" w:rsidRPr="00A721D9" w:rsidRDefault="00B75305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uświadamianie, jak ważna jak w życiu każdego człowieka szczera przyjaźń oparta na szacunku i bezinteresowności</w:t>
      </w:r>
    </w:p>
    <w:p w14:paraId="3C439A59" w14:textId="77777777" w:rsidR="007500EE" w:rsidRPr="00A721D9" w:rsidRDefault="007500EE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8850C39" w14:textId="13A3163A" w:rsidR="007500EE" w:rsidRPr="00A721D9" w:rsidRDefault="007500EE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doskonalenie używania zwrotów grzecznościowych </w:t>
      </w:r>
    </w:p>
    <w:p w14:paraId="7332898C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4D3AB74" w14:textId="39635513" w:rsidR="00880894" w:rsidRPr="00A721D9" w:rsidRDefault="00880894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wyrównywanie deficytów i dysfunkcji rozwojowych u dzieci z trudnościami w nauce</w:t>
      </w:r>
    </w:p>
    <w:p w14:paraId="77657B0C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B2E6995" w14:textId="17E3F388" w:rsidR="00880894" w:rsidRPr="00A721D9" w:rsidRDefault="00880894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wyrównywanie braków kulturowych, edukacyjnych i socjalnych</w:t>
      </w:r>
    </w:p>
    <w:p w14:paraId="0E95341A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0CFC7B0D" w14:textId="1350912A" w:rsidR="00880894" w:rsidRPr="00A721D9" w:rsidRDefault="00880894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kształtowanie odpowiedzialnej postawy za swoje czyny i zachowanie i zdawanie sobie sprawy z konsekwencji swojego działania</w:t>
      </w:r>
    </w:p>
    <w:p w14:paraId="4D095EA4" w14:textId="77777777" w:rsidR="00233529" w:rsidRPr="00A721D9" w:rsidRDefault="0023352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B8086E7" w14:textId="4AA54FCF" w:rsidR="008F4CDF" w:rsidRPr="00A721D9" w:rsidRDefault="008F4CDF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rozwijanie umiejętności rozróżniania dobra od zła, kształtowanie umiejętności w dokonywaniu właściwych wyborów</w:t>
      </w:r>
    </w:p>
    <w:p w14:paraId="0CC43725" w14:textId="77777777" w:rsidR="00B75305" w:rsidRPr="00A721D9" w:rsidRDefault="00B75305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E843738" w14:textId="6A34BA7F" w:rsidR="00B75305" w:rsidRPr="00A721D9" w:rsidRDefault="00B75305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uświadamianie rodzicom ich roli w kształtowaniu prawidłowego zachowania i postaw u swoich dzieci</w:t>
      </w:r>
    </w:p>
    <w:p w14:paraId="114742B4" w14:textId="39C2333F" w:rsidR="00B75305" w:rsidRPr="00A721D9" w:rsidRDefault="00B75305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uświadamianie i poszerzanie wiedzy na temat szkodliwości palenia tytoniu, spożywania alkoholu, zażywania narkotyków</w:t>
      </w:r>
    </w:p>
    <w:p w14:paraId="75D6A152" w14:textId="77777777" w:rsidR="00B75305" w:rsidRPr="00A721D9" w:rsidRDefault="00B75305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5F7ADE4" w14:textId="22372CE6" w:rsidR="00B75305" w:rsidRPr="00A721D9" w:rsidRDefault="00B75305" w:rsidP="00A721D9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dostarczanie wiedzy o substancjach uzależniających, psychotropowych, środkach zastępczych oraz substancjach psychoaktywnych i zagrożeniach wynikających z ich zażywania </w:t>
      </w:r>
    </w:p>
    <w:p w14:paraId="61F79AA2" w14:textId="77777777" w:rsidR="00D63837" w:rsidRPr="00A721D9" w:rsidRDefault="00D63837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2F42173" w14:textId="77777777" w:rsidR="00895B5B" w:rsidRPr="00A721D9" w:rsidRDefault="00895B5B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1AB4287F" w14:textId="77777777" w:rsidR="00A11E4C" w:rsidRPr="00A721D9" w:rsidRDefault="00A11E4C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A721D9">
        <w:rPr>
          <w:rFonts w:ascii="Arial" w:hAnsi="Arial" w:cs="Arial"/>
          <w:bCs/>
          <w:sz w:val="24"/>
          <w:szCs w:val="24"/>
        </w:rPr>
        <w:t>Diagnoza potrzeb w zakresie wychowania i profilaktyki</w:t>
      </w:r>
      <w:r w:rsidR="00FE0909" w:rsidRPr="00A721D9">
        <w:rPr>
          <w:rFonts w:ascii="Arial" w:hAnsi="Arial" w:cs="Arial"/>
          <w:bCs/>
          <w:sz w:val="24"/>
          <w:szCs w:val="24"/>
        </w:rPr>
        <w:t xml:space="preserve">: </w:t>
      </w:r>
    </w:p>
    <w:p w14:paraId="0C826363" w14:textId="271BBAFC" w:rsidR="00FE0909" w:rsidRPr="00A721D9" w:rsidRDefault="00FE0909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12B78E1" w14:textId="529571F9" w:rsidR="00A11E4C" w:rsidRPr="00A721D9" w:rsidRDefault="00CF5051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721D9">
        <w:rPr>
          <w:rFonts w:ascii="Arial" w:hAnsi="Arial" w:cs="Arial"/>
          <w:b/>
          <w:bCs/>
          <w:sz w:val="24"/>
          <w:szCs w:val="24"/>
        </w:rPr>
        <w:tab/>
      </w:r>
      <w:r w:rsidR="007E794E" w:rsidRPr="00A721D9">
        <w:rPr>
          <w:rFonts w:ascii="Arial" w:hAnsi="Arial" w:cs="Arial"/>
          <w:sz w:val="24"/>
          <w:szCs w:val="24"/>
        </w:rPr>
        <w:t xml:space="preserve">Przeprowadzone badania przez pedagog Katarzynę </w:t>
      </w:r>
      <w:proofErr w:type="spellStart"/>
      <w:r w:rsidR="007E794E" w:rsidRPr="00A721D9">
        <w:rPr>
          <w:rFonts w:ascii="Arial" w:hAnsi="Arial" w:cs="Arial"/>
          <w:sz w:val="24"/>
          <w:szCs w:val="24"/>
        </w:rPr>
        <w:t>Ryniak</w:t>
      </w:r>
      <w:proofErr w:type="spellEnd"/>
      <w:r w:rsidR="007E794E" w:rsidRPr="00A721D9">
        <w:rPr>
          <w:rFonts w:ascii="Arial" w:hAnsi="Arial" w:cs="Arial"/>
          <w:sz w:val="24"/>
          <w:szCs w:val="24"/>
        </w:rPr>
        <w:t xml:space="preserve"> w zeszłym roku szkolnym w Szkole Podstawowej nr 400 im. Marii Skłodowskiej – Curie w Warszawie  pozwoliły wyciągnąć następujące wnioski: 1. Badanie wykazało, że uczniowie znają podstawowe wartości i prawidłowo odczytują ich znaczenie. 2. Uczniowie wskazywali, że o wartościach najczęściej rozmawiają z rodzicami, co oznacza, że największe znaczenie dla przekazu wartości ma dom. 3. Ważnym jest, że rodzice i nauczyciele są w większości jednomyślni w swoim przekazie (spójność przekazu). Szacunek i uczciwość to wartości nadrzędne przekazywane przez </w:t>
      </w:r>
      <w:r w:rsidR="007E794E" w:rsidRPr="00A721D9">
        <w:rPr>
          <w:rFonts w:ascii="Arial" w:hAnsi="Arial" w:cs="Arial"/>
          <w:sz w:val="24"/>
          <w:szCs w:val="24"/>
        </w:rPr>
        <w:lastRenderedPageBreak/>
        <w:t>szkołę i dom. 4. Należy poprawić poczucie bezpieczeństwa w szkole; całe grono pedagogiczne musi wspólnie egzekwować przestrzeganie norm i zasad. Każde zachowania agresywne muszą mieć konsekwencje. 6. Uczniom najbardziej spodobały się zajęcia profilaktyczne prowadzone przez Straż Miejską (tak samo jak w ubiegłym roku szkolnym) 7. Rodzice i nauczyciele wskazali program EPSILON jako najbardziej wartościowy. Do końca roku 2022 nasza szkoła ma zakontraktowane kolejnych 24 klasy, dzięki dzielnicy Wilanów.</w:t>
      </w:r>
    </w:p>
    <w:p w14:paraId="7BC8EDC8" w14:textId="77777777" w:rsidR="00A11E4C" w:rsidRPr="00A721D9" w:rsidRDefault="00A11E4C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6570BA3" w14:textId="77777777" w:rsidR="00BE4C0D" w:rsidRPr="00A721D9" w:rsidRDefault="00BE4C0D" w:rsidP="00A721D9">
      <w:pPr>
        <w:shd w:val="clear" w:color="auto" w:fill="FFFFFF"/>
        <w:suppressAutoHyphens w:val="0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Zasady współpracy wychowawczo – profilaktycznej ze środowiskiem lokalnym:</w:t>
      </w:r>
    </w:p>
    <w:p w14:paraId="586B55C4" w14:textId="777777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8C6273B" w14:textId="77777777" w:rsidR="00BE4C0D" w:rsidRPr="00A721D9" w:rsidRDefault="00BE4C0D" w:rsidP="00A721D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>Tabelka:</w:t>
      </w:r>
    </w:p>
    <w:tbl>
      <w:tblPr>
        <w:tblStyle w:val="Tabela-Siatka"/>
        <w:tblW w:w="14142" w:type="dxa"/>
        <w:tblInd w:w="-141" w:type="dxa"/>
        <w:tblLook w:val="01E0" w:firstRow="1" w:lastRow="1" w:firstColumn="1" w:lastColumn="1" w:noHBand="0" w:noVBand="0"/>
      </w:tblPr>
      <w:tblGrid>
        <w:gridCol w:w="2328"/>
        <w:gridCol w:w="5861"/>
        <w:gridCol w:w="2977"/>
        <w:gridCol w:w="2976"/>
      </w:tblGrid>
      <w:tr w:rsidR="00BE4C0D" w:rsidRPr="00A721D9" w14:paraId="5CAA24B8" w14:textId="77777777" w:rsidTr="00892E0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DBD2E8" w14:textId="4A423B7E" w:rsidR="00BE4C0D" w:rsidRPr="00A721D9" w:rsidRDefault="00BE4C0D" w:rsidP="00A721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36EB45" w14:textId="77777777" w:rsidR="00BE4C0D" w:rsidRPr="00A721D9" w:rsidRDefault="00BE4C0D" w:rsidP="00A721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Formy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EC7981" w14:textId="77777777" w:rsidR="00BE4C0D" w:rsidRPr="00A721D9" w:rsidRDefault="00BE4C0D" w:rsidP="00A721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Przybliżony termin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FE0F9E" w14:textId="77777777" w:rsidR="00BE4C0D" w:rsidRPr="00A721D9" w:rsidRDefault="00BE4C0D" w:rsidP="00A721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Osoby odpowiedzialne</w:t>
            </w:r>
          </w:p>
        </w:tc>
      </w:tr>
      <w:tr w:rsidR="00BE4C0D" w:rsidRPr="00A721D9" w14:paraId="7731CBB4" w14:textId="77777777" w:rsidTr="00BE4C0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EA8" w14:textId="77777777" w:rsidR="00BE4C0D" w:rsidRPr="00A721D9" w:rsidRDefault="00BE4C0D" w:rsidP="00A721D9">
            <w:pPr>
              <w:spacing w:line="360" w:lineRule="auto"/>
              <w:rPr>
                <w:rStyle w:val="articleseparator1"/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A721D9">
              <w:rPr>
                <w:rStyle w:val="articleseparator1"/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Efektywne zapobieganie cyberprzemocy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784" w14:textId="77777777" w:rsidR="00BE4C0D" w:rsidRPr="00A721D9" w:rsidRDefault="00BE4C0D" w:rsidP="00A721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-zajęcia na temat „cyberprzemocy”</w:t>
            </w:r>
          </w:p>
          <w:p w14:paraId="37D83D8B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-przestrzeganie zasad dotyczących telefonów komórkowych w szkole</w:t>
            </w:r>
          </w:p>
          <w:p w14:paraId="7DBDC81F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-przeprowadzenie ankiety dotyczących cyberprzemocy</w:t>
            </w:r>
          </w:p>
          <w:p w14:paraId="74B34A2A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-uczenie bezpiecznego i odpowiedzialnego korzystania z nowoczesnych narzędzi komunikacji</w:t>
            </w:r>
          </w:p>
          <w:p w14:paraId="1D3125AC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-zajęcia dotyczące konsekwencji prześladowania innych osób w sieci</w:t>
            </w:r>
          </w:p>
          <w:p w14:paraId="017EE711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-budowanie pozytywnych relacji między kolegami i koleżankami w klasie, a także między uczniami i nauczycielami</w:t>
            </w:r>
          </w:p>
          <w:p w14:paraId="7C7337C3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-przestrzeganie norm i zasad przyjętych w grupie</w:t>
            </w:r>
          </w:p>
          <w:p w14:paraId="6B2F23B5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-współpraca z rodzicami poprzez organizowanie warsztatów, przekazywanie informacji na temat cyberprzemocy</w:t>
            </w:r>
          </w:p>
          <w:p w14:paraId="0A79C37A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-budowanie pozytywnej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E85F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Wrzesień 2022 – czerwiec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8889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Wychowawcy, wszyscy nauczyciele, pedagog szkolny, psycholog</w:t>
            </w:r>
          </w:p>
        </w:tc>
      </w:tr>
      <w:tr w:rsidR="00BE4C0D" w:rsidRPr="00A721D9" w14:paraId="0EC04ADE" w14:textId="77777777" w:rsidTr="00BE4C0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B3B9" w14:textId="77777777" w:rsidR="00BE4C0D" w:rsidRPr="00A721D9" w:rsidRDefault="00BE4C0D" w:rsidP="00A721D9">
            <w:pPr>
              <w:spacing w:line="360" w:lineRule="auto"/>
              <w:rPr>
                <w:rStyle w:val="articleseparator1"/>
                <w:rFonts w:ascii="Arial" w:hAnsi="Arial" w:cs="Arial"/>
                <w:color w:val="333333"/>
                <w:sz w:val="24"/>
                <w:szCs w:val="24"/>
                <w:lang w:eastAsia="pl-PL"/>
              </w:rPr>
            </w:pPr>
            <w:r w:rsidRPr="00A721D9">
              <w:rPr>
                <w:rStyle w:val="articleseparator1"/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Kształtowanie empatycznej i otwartej postawy wobec uczniów z Ukrainy, którzy rozpoczynają lub kontynuują naukę w SP400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9973" w14:textId="77777777" w:rsidR="00BE4C0D" w:rsidRPr="00A721D9" w:rsidRDefault="00BE4C0D" w:rsidP="00A721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-zajęcia dotyczące aktualnej sytuacji politycznej</w:t>
            </w:r>
          </w:p>
          <w:p w14:paraId="679A9110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-rozwijanie empatycznej postawy wobec osób innego pochodzenia</w:t>
            </w:r>
          </w:p>
          <w:p w14:paraId="2FBC0D2C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-budowanie poczucia bezpieczeństwa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1C36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Wrzesień - czerwiec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2B8B" w14:textId="77777777" w:rsidR="00BE4C0D" w:rsidRPr="00A721D9" w:rsidRDefault="00BE4C0D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Wychowawcy grup, nauczyciele, psycholog, pedagog</w:t>
            </w:r>
          </w:p>
        </w:tc>
      </w:tr>
    </w:tbl>
    <w:p w14:paraId="15755FBD" w14:textId="77777777" w:rsidR="00BE4C0D" w:rsidRPr="00A721D9" w:rsidRDefault="00BE4C0D" w:rsidP="00A721D9">
      <w:pPr>
        <w:spacing w:line="360" w:lineRule="auto"/>
        <w:rPr>
          <w:rFonts w:ascii="Arial" w:hAnsi="Arial" w:cs="Arial"/>
          <w:sz w:val="24"/>
          <w:szCs w:val="24"/>
        </w:rPr>
      </w:pPr>
    </w:p>
    <w:p w14:paraId="120A9E9E" w14:textId="63C03D6C" w:rsidR="002E539A" w:rsidRPr="00A721D9" w:rsidRDefault="00544131" w:rsidP="00A721D9">
      <w:pPr>
        <w:spacing w:line="360" w:lineRule="auto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lastRenderedPageBreak/>
        <w:t xml:space="preserve">Program Wychowawczo – Profilaktyczny jest otwarty i będzie podlegać systematycznej modyfikacji </w:t>
      </w:r>
      <w:r w:rsidR="003C7250" w:rsidRPr="00A721D9">
        <w:rPr>
          <w:rFonts w:ascii="Arial" w:hAnsi="Arial" w:cs="Arial"/>
          <w:sz w:val="24"/>
          <w:szCs w:val="24"/>
        </w:rPr>
        <w:t xml:space="preserve">w związku z kształtowaniem się nowych potrzeb szkoły. Zostaną uwzględnione w kolejnym roku szkolnym na podstawie zebranych od nauczycieli podsumowań z realizacji projektów  </w:t>
      </w:r>
      <w:r w:rsidR="00892E05" w:rsidRPr="00A721D9">
        <w:rPr>
          <w:rFonts w:ascii="Arial" w:hAnsi="Arial" w:cs="Arial"/>
          <w:sz w:val="24"/>
          <w:szCs w:val="24"/>
        </w:rPr>
        <w:br/>
      </w:r>
      <w:r w:rsidR="003C7250" w:rsidRPr="00A721D9">
        <w:rPr>
          <w:rFonts w:ascii="Arial" w:hAnsi="Arial" w:cs="Arial"/>
          <w:sz w:val="24"/>
          <w:szCs w:val="24"/>
        </w:rPr>
        <w:t xml:space="preserve">i programów związanych z programem </w:t>
      </w:r>
      <w:r w:rsidR="001B6E46" w:rsidRPr="00A721D9">
        <w:rPr>
          <w:rFonts w:ascii="Arial" w:hAnsi="Arial" w:cs="Arial"/>
          <w:sz w:val="24"/>
          <w:szCs w:val="24"/>
        </w:rPr>
        <w:t>wychowawczo-profilaktycznym.</w:t>
      </w:r>
      <w:r w:rsidR="003C7250" w:rsidRPr="00A721D9">
        <w:rPr>
          <w:rFonts w:ascii="Arial" w:hAnsi="Arial" w:cs="Arial"/>
          <w:sz w:val="24"/>
          <w:szCs w:val="24"/>
        </w:rPr>
        <w:t xml:space="preserve"> Każdy program wychowawczy z poziomu klas składa wnioski do dalszej pracy. </w:t>
      </w:r>
    </w:p>
    <w:p w14:paraId="3C73C800" w14:textId="2895317D" w:rsidR="007A14BB" w:rsidRPr="00A721D9" w:rsidRDefault="007A14BB" w:rsidP="00A721D9">
      <w:pPr>
        <w:shd w:val="clear" w:color="auto" w:fill="FFFFFF"/>
        <w:suppressAutoHyphens w:val="0"/>
        <w:spacing w:after="0" w:line="360" w:lineRule="auto"/>
        <w:ind w:left="700"/>
        <w:rPr>
          <w:rFonts w:ascii="Arial" w:eastAsia="Times New Roman" w:hAnsi="Arial" w:cs="Arial"/>
          <w:sz w:val="24"/>
          <w:szCs w:val="24"/>
          <w:lang w:eastAsia="pl-PL"/>
        </w:rPr>
      </w:pPr>
      <w:r w:rsidRPr="00A721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Wychowawcz</w:t>
      </w:r>
      <w:r w:rsidR="001B6E46" w:rsidRPr="00A721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– Profilaktyczny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5226"/>
        <w:gridCol w:w="2051"/>
        <w:gridCol w:w="3940"/>
      </w:tblGrid>
      <w:tr w:rsidR="007A14BB" w:rsidRPr="00A721D9" w14:paraId="5A9A25A2" w14:textId="77777777" w:rsidTr="00E755C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F4A6A2F" w14:textId="2275B4A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Zadanie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24D85DD9" w14:textId="0752246A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B952055" w14:textId="754B991F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Przybliżony 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43060FD5" w14:textId="703E3750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</w:tr>
      <w:tr w:rsidR="007A14BB" w:rsidRPr="00A721D9" w14:paraId="59518801" w14:textId="77777777" w:rsidTr="00E755C2">
        <w:trPr>
          <w:trHeight w:val="38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AE16" w14:textId="1FA0DB27" w:rsidR="007A14BB" w:rsidRPr="00A721D9" w:rsidRDefault="007E794E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7A14BB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Indywidualizacja pracy wychowawczej z uczniem w zakresie uświadamiania uczniom ich praw  i obowiązków </w:t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7A14BB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oparciu o Statut Szkoły; konsekwentne przestrzeganie norm obowiązujących </w:t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7A14BB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szkole.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D73F6" w14:textId="77777777" w:rsidR="007A14BB" w:rsidRPr="00A721D9" w:rsidRDefault="007A14BB" w:rsidP="00A721D9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Zapoznanie uczniów z prawami i obowiązkami ucznia.</w:t>
            </w:r>
          </w:p>
          <w:p w14:paraId="5B566268" w14:textId="77777777" w:rsidR="002E539A" w:rsidRPr="00A721D9" w:rsidRDefault="002E539A" w:rsidP="00A721D9">
            <w:pPr>
              <w:suppressAutoHyphens w:val="0"/>
              <w:spacing w:after="0" w:line="36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A6A500D" w14:textId="4538575A" w:rsidR="002E539A" w:rsidRPr="00A721D9" w:rsidRDefault="007A14BB" w:rsidP="00A721D9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Zapoznanie uczniów ze sposobami nagród i kar.</w:t>
            </w:r>
          </w:p>
          <w:p w14:paraId="6B8DDF68" w14:textId="77777777" w:rsidR="002E539A" w:rsidRPr="00A721D9" w:rsidRDefault="002E539A" w:rsidP="00A721D9">
            <w:pPr>
              <w:suppressAutoHyphens w:val="0"/>
              <w:spacing w:after="0" w:line="36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CC08D12" w14:textId="1D7BE3FA" w:rsidR="00E755C2" w:rsidRPr="00A721D9" w:rsidRDefault="007A14BB" w:rsidP="00A721D9">
            <w:pPr>
              <w:numPr>
                <w:ilvl w:val="0"/>
                <w:numId w:val="4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Zapoznanie uczniów z kryteriami ocen z zachowania.</w:t>
            </w:r>
          </w:p>
          <w:p w14:paraId="724BDEC5" w14:textId="63AE12AA" w:rsidR="00E755C2" w:rsidRPr="00A721D9" w:rsidRDefault="00E755C2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80F0190" w14:textId="77777777" w:rsidR="007A14BB" w:rsidRPr="00A721D9" w:rsidRDefault="007A14BB" w:rsidP="00A721D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C1C8" w14:textId="62BBCA2D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4C46F21E" w14:textId="77777777" w:rsidR="002E539A" w:rsidRPr="00A721D9" w:rsidRDefault="002E539A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8C34848" w14:textId="77777777" w:rsidR="002E539A" w:rsidRPr="00A721D9" w:rsidRDefault="002E539A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6B8D4C3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wrzesień</w:t>
            </w:r>
          </w:p>
          <w:p w14:paraId="0BC7182E" w14:textId="77777777" w:rsidR="007A14BB" w:rsidRPr="00A721D9" w:rsidRDefault="007A14BB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F7604B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wrzesień</w:t>
            </w:r>
          </w:p>
          <w:p w14:paraId="0036174F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styczeń i 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8E121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wychowawcy, zespół specjalistów </w:t>
            </w:r>
          </w:p>
        </w:tc>
      </w:tr>
      <w:tr w:rsidR="007A14BB" w:rsidRPr="00A721D9" w14:paraId="0ACE5AB1" w14:textId="77777777" w:rsidTr="00E755C2">
        <w:trPr>
          <w:trHeight w:val="1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6E80" w14:textId="79041878" w:rsidR="007A14BB" w:rsidRPr="00A721D9" w:rsidRDefault="007E794E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  <w:r w:rsidR="007A14BB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Wychowanie do wartości przez kształtowanie postaw obywatelskich </w:t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7A14BB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patriotycznych </w:t>
            </w:r>
          </w:p>
          <w:p w14:paraId="282AD9B3" w14:textId="77777777" w:rsidR="007A14BB" w:rsidRPr="00A721D9" w:rsidRDefault="007A14BB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EEE8085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EC535A5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EA7F826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CE7915D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AC0622B" w14:textId="5A374F72" w:rsidR="00F459E9" w:rsidRPr="00A721D9" w:rsidRDefault="00F459E9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2.1 Kształtowanie więzi z moją „małą ojczyzną</w:t>
            </w:r>
            <w:r w:rsidR="00892E05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  <w:p w14:paraId="5182ED1A" w14:textId="77777777" w:rsidR="00F459E9" w:rsidRPr="00A721D9" w:rsidRDefault="00F459E9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6CEE45A" w14:textId="77777777" w:rsidR="00BC3055" w:rsidRPr="00A721D9" w:rsidRDefault="00BC3055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A1B055E" w14:textId="77777777" w:rsidR="00BC3055" w:rsidRPr="00A721D9" w:rsidRDefault="00BC3055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9A9DB97" w14:textId="77777777" w:rsidR="00BC3055" w:rsidRPr="00A721D9" w:rsidRDefault="00BC3055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459EDAB" w14:textId="77777777" w:rsidR="00BC3055" w:rsidRPr="00A721D9" w:rsidRDefault="00BC3055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1A932A0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E4327FD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76CB257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ABD19D2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15EB67A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D997D07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8E8DA57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58FCF89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E3A28FB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0E1B0F3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D462828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AC3C3A6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DC553CB" w14:textId="77777777" w:rsidR="007B4707" w:rsidRPr="00A721D9" w:rsidRDefault="007B4707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8FFB3B4" w14:textId="7335B09C" w:rsidR="00BC3055" w:rsidRPr="00A721D9" w:rsidRDefault="00BC3055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2.2 Integracja w klasie i w szkole. Rozumienie wartości pracy zespołowej. </w:t>
            </w:r>
          </w:p>
          <w:p w14:paraId="449DE086" w14:textId="77777777" w:rsidR="00A22F2F" w:rsidRPr="00A721D9" w:rsidRDefault="00A22F2F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2.3 Propagowanie zachowań dbania o wspólną przestrzeń i rzeczy nas otaczające; oraz o wspólne dobro  </w:t>
            </w:r>
          </w:p>
          <w:p w14:paraId="77BB503D" w14:textId="77777777" w:rsidR="00BA6DF2" w:rsidRPr="00A721D9" w:rsidRDefault="00BA6DF2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8023303" w14:textId="77777777" w:rsidR="00BA6DF2" w:rsidRPr="00A721D9" w:rsidRDefault="00BA6DF2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76BE7DC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2.4 Wykształcenie postawy tolerancji i szacunku dla innych narodów, kultur i religii </w:t>
            </w:r>
          </w:p>
          <w:p w14:paraId="41AAC0BB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4EB0AFA8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2.5 Rozumienie zjawisk i problemów otaczającego świata (w tym takie zjawiska jak pandemia, terroryzm, wojna,…). </w:t>
            </w:r>
          </w:p>
          <w:p w14:paraId="6B4FA52F" w14:textId="77777777" w:rsidR="00BA6DF2" w:rsidRPr="00A721D9" w:rsidRDefault="00BA6DF2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980DE27" w14:textId="77777777" w:rsidR="00BC3055" w:rsidRPr="00A721D9" w:rsidRDefault="00BC3055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7588" w14:textId="77777777" w:rsidR="009641B6" w:rsidRPr="00A721D9" w:rsidRDefault="009641B6" w:rsidP="00A721D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Obchodzenie świąt narodowych ustanowionych przez RP.</w:t>
            </w:r>
          </w:p>
          <w:p w14:paraId="57C4A371" w14:textId="77777777" w:rsidR="009641B6" w:rsidRPr="00A721D9" w:rsidRDefault="009641B6" w:rsidP="00A721D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Przystąpienie do akcji “Szkoła do hymnu”.</w:t>
            </w:r>
          </w:p>
          <w:p w14:paraId="2DBF195E" w14:textId="77777777" w:rsidR="009641B6" w:rsidRPr="00A721D9" w:rsidRDefault="009641B6" w:rsidP="00A721D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Przygotowanie kartek bożonarodzeniowych dla Kombatantów w ramach akcji “Serce za odwagę”</w:t>
            </w:r>
          </w:p>
          <w:p w14:paraId="173CF388" w14:textId="77777777" w:rsidR="00BC3055" w:rsidRPr="00A721D9" w:rsidRDefault="00BC3055" w:rsidP="00A721D9">
            <w:p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8576DB8" w14:textId="77777777" w:rsidR="00BC3055" w:rsidRPr="00A721D9" w:rsidRDefault="00BC3055" w:rsidP="00A721D9">
            <w:p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D18DFFE" w14:textId="77777777" w:rsidR="00BC3055" w:rsidRPr="00A721D9" w:rsidRDefault="00BC3055" w:rsidP="00A721D9">
            <w:p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E55FD4B" w14:textId="77777777" w:rsidR="00BC3055" w:rsidRPr="00A721D9" w:rsidRDefault="00BC3055" w:rsidP="00A721D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Zwiedzanie miejsc pamięci narodowej w dzielnicy Wilanów i okolicy.</w:t>
            </w:r>
          </w:p>
          <w:p w14:paraId="07150936" w14:textId="77777777" w:rsidR="007B4707" w:rsidRPr="00A721D9" w:rsidRDefault="00BC3055" w:rsidP="00A721D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Poznawanie dziedzictwa narodowego stolicy.</w:t>
            </w:r>
          </w:p>
          <w:p w14:paraId="20AD7ACD" w14:textId="64D09289" w:rsidR="00BC3055" w:rsidRPr="00A721D9" w:rsidRDefault="007B4707" w:rsidP="00A721D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Zajęcia o miłości do Ojczyzny. Zadanie jest spójne z wartościami chrześcijańskimi wprowadzanymi na lekcjach religii. Uświadamianie uczniom, że zarówno słowo Rzeczypospolita jak i religia odnoszą się do budowania więzi. Zajęcia plastyczne w klasach młodszych. Dyskusja w klasach starszych. lekcja nt. </w:t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współpracy w grupie. Wartości budowania jedności wraz ze słabszymi i mocniejszymi uczniami Zadanie jest spójne z wartościami chrześcijańskimi wprowadzanymi na lekcjach religii w ciągu całego roku Zadanie jest spójne z wartościami chrześcijańskimi wprowadzanymi na lekcjach religii w ciągu całego roku</w:t>
            </w:r>
          </w:p>
          <w:p w14:paraId="3A4CE01E" w14:textId="77777777" w:rsidR="00BC3055" w:rsidRPr="00A721D9" w:rsidRDefault="00BC3055" w:rsidP="00A721D9">
            <w:p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23EA9FA" w14:textId="77777777" w:rsidR="00BC3055" w:rsidRPr="00A721D9" w:rsidRDefault="00BC3055" w:rsidP="00A721D9">
            <w:p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90BB5D0" w14:textId="77777777" w:rsidR="00BC3055" w:rsidRPr="00A721D9" w:rsidRDefault="00BC3055" w:rsidP="00A721D9">
            <w:pPr>
              <w:numPr>
                <w:ilvl w:val="0"/>
                <w:numId w:val="7"/>
              </w:numPr>
              <w:suppressAutoHyphens w:val="0"/>
              <w:spacing w:before="40"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Ustalanie zasad pracy na lekcjach- kontrakt klasowy.</w:t>
            </w:r>
          </w:p>
          <w:p w14:paraId="414AA5CF" w14:textId="77777777" w:rsidR="00A22F2F" w:rsidRPr="00A721D9" w:rsidRDefault="00A22F2F" w:rsidP="00A721D9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Wyznaczanie dyżurnych do utrzymywania porządku w klasie.</w:t>
            </w:r>
          </w:p>
          <w:p w14:paraId="67C7C758" w14:textId="77777777" w:rsidR="00A22F2F" w:rsidRPr="00A721D9" w:rsidRDefault="00A22F2F" w:rsidP="00A721D9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Realizacja dyżurów nauczycieli na korytarzach.</w:t>
            </w:r>
          </w:p>
          <w:p w14:paraId="7637704E" w14:textId="77777777" w:rsidR="00BC3055" w:rsidRPr="00A721D9" w:rsidRDefault="00BC3055" w:rsidP="00A721D9">
            <w:p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7DC4B69" w14:textId="77777777" w:rsidR="00BA6DF2" w:rsidRPr="00A721D9" w:rsidRDefault="00BA6DF2" w:rsidP="00A721D9">
            <w:pPr>
              <w:numPr>
                <w:ilvl w:val="0"/>
                <w:numId w:val="8"/>
              </w:numPr>
              <w:suppressAutoHyphens w:val="0"/>
              <w:spacing w:before="40"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Przeprowadzenie zajęć z wychowawcą nt. “Inny, nie znaczy gorszy”.</w:t>
            </w:r>
          </w:p>
          <w:p w14:paraId="6945C459" w14:textId="3D55AE21" w:rsidR="00BA6DF2" w:rsidRPr="00A721D9" w:rsidRDefault="00BA6DF2" w:rsidP="00A721D9">
            <w:pPr>
              <w:numPr>
                <w:ilvl w:val="0"/>
                <w:numId w:val="8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Organizacja dni ważnych historycznie/społecznie dla obcokrajowców uczęszczających do naszej szkoły. ( np. gazetka szkolna nt.</w:t>
            </w:r>
            <w:r w:rsidR="00E755C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narodów, kultur, religii)</w:t>
            </w:r>
          </w:p>
          <w:p w14:paraId="348A75EE" w14:textId="77777777" w:rsidR="00BA6DF2" w:rsidRPr="00A721D9" w:rsidRDefault="00BA6DF2" w:rsidP="00A721D9">
            <w:pPr>
              <w:numPr>
                <w:ilvl w:val="0"/>
                <w:numId w:val="8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Zapoznawanie uczniów z kulturą i tradycjami krajów anglojęzycznych podczas lekcji kulturowych na zajęciach z języka obcego </w:t>
            </w:r>
          </w:p>
          <w:p w14:paraId="3EDAFF02" w14:textId="77777777" w:rsidR="00BA6DF2" w:rsidRPr="00A721D9" w:rsidRDefault="00BA6DF2" w:rsidP="00A721D9">
            <w:pPr>
              <w:numPr>
                <w:ilvl w:val="0"/>
                <w:numId w:val="8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Spotkania z psychologiem szkolnym /pozaszkolnym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B781" w14:textId="77777777" w:rsidR="009641B6" w:rsidRPr="00A721D9" w:rsidRDefault="009641B6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290DD084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2052D26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BA1D26F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12DF0A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1036013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989596B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53857A2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D86A74F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Listopad/ grudzień/</w:t>
            </w:r>
          </w:p>
          <w:p w14:paraId="31CD6A27" w14:textId="59480A85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Według planu wychowawców</w:t>
            </w:r>
          </w:p>
          <w:p w14:paraId="306E15BD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A44B6A6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91FC09F" w14:textId="3BC878EB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Wrzesień</w:t>
            </w:r>
          </w:p>
          <w:p w14:paraId="222D3DB9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CA5B142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B8DFCA8" w14:textId="77777777" w:rsidR="00A22F2F" w:rsidRPr="00A721D9" w:rsidRDefault="00A22F2F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51227E0A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34A2AA3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F52835C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B863996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475C0F2D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0977" w14:textId="77777777" w:rsidR="009641B6" w:rsidRPr="00A721D9" w:rsidRDefault="009641B6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Dyrekcja, wychowawcy klas, nauczyciele uczący</w:t>
            </w:r>
          </w:p>
          <w:p w14:paraId="08DAE516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0934213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C5ABEE0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0596767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0E08D99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1A4DC62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CA76D7C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klas, n-le uczący</w:t>
            </w:r>
          </w:p>
          <w:p w14:paraId="6E2010F3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wychowawca, n-le uczący</w:t>
            </w:r>
          </w:p>
          <w:p w14:paraId="5F37317D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37261F3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6248371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1D34990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klas, n-le uczący</w:t>
            </w:r>
          </w:p>
          <w:p w14:paraId="11B9E60B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wychowawca, n-le uczący</w:t>
            </w:r>
          </w:p>
          <w:p w14:paraId="23BAE779" w14:textId="77777777" w:rsidR="00BC3055" w:rsidRPr="00A721D9" w:rsidRDefault="00BC305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44EDEA1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klas, n-le uczący</w:t>
            </w:r>
          </w:p>
          <w:p w14:paraId="026548F8" w14:textId="67FA7174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wychowawca, n-le uczący</w:t>
            </w:r>
            <w:r w:rsidR="007B4707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65508E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 katechetyczny</w:t>
            </w:r>
          </w:p>
          <w:p w14:paraId="02ACF77D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09F1C07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3030A10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6A5CBA0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1817B5C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F666825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6B60052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F37426C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n-le </w:t>
            </w:r>
            <w:proofErr w:type="spellStart"/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j.obcych</w:t>
            </w:r>
            <w:proofErr w:type="spellEnd"/>
          </w:p>
          <w:p w14:paraId="35FC1402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298646C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B5158F4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psycholog szkolny/pozaszkolny</w:t>
            </w:r>
          </w:p>
        </w:tc>
      </w:tr>
      <w:tr w:rsidR="00BA6DF2" w:rsidRPr="00A721D9" w14:paraId="699241B5" w14:textId="77777777" w:rsidTr="00E755C2">
        <w:trPr>
          <w:trHeight w:val="38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E7CF" w14:textId="1FB1609D" w:rsidR="00BA6DF2" w:rsidRPr="00A721D9" w:rsidRDefault="007E794E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BA6DF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„Integracja – w szkole nie jesteś sam – zauważ drugiego, doceń siebie”  </w:t>
            </w:r>
          </w:p>
          <w:p w14:paraId="44BEA9D2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6185AAEA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14:paraId="5FFAB3BD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CE469B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778632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F63F67E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8F420CF" w14:textId="77777777" w:rsidR="00BA6DF2" w:rsidRPr="00A721D9" w:rsidRDefault="00BA6DF2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3.1 Rozwijanie sieci samopomocy koleżeńskiej w nauce.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614A" w14:textId="77777777" w:rsidR="00BA6DF2" w:rsidRPr="00A721D9" w:rsidRDefault="00BA6DF2" w:rsidP="00A721D9">
            <w:pPr>
              <w:numPr>
                <w:ilvl w:val="0"/>
                <w:numId w:val="9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Integracja zespołów klasowych poprzez imprezy klasowe, szkolne, środowiskowe.</w:t>
            </w:r>
          </w:p>
          <w:p w14:paraId="2BF047A6" w14:textId="77777777" w:rsidR="00BA6DF2" w:rsidRPr="00A721D9" w:rsidRDefault="00BA6DF2" w:rsidP="00A721D9">
            <w:pPr>
              <w:pStyle w:val="Akapitzlist"/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BF97722" w14:textId="77777777" w:rsidR="00BA6DF2" w:rsidRPr="00A721D9" w:rsidRDefault="00BA6DF2" w:rsidP="00A721D9">
            <w:pPr>
              <w:pStyle w:val="Akapitzlist"/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C5C264B" w14:textId="77777777" w:rsidR="00BA6DF2" w:rsidRPr="00A721D9" w:rsidRDefault="00BA6DF2" w:rsidP="00A721D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6360E5F" w14:textId="77777777" w:rsidR="00BA6DF2" w:rsidRPr="00A721D9" w:rsidRDefault="00BA6DF2" w:rsidP="00A721D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2D2278F" w14:textId="77777777" w:rsidR="00BA6DF2" w:rsidRPr="00A721D9" w:rsidRDefault="00BA6DF2" w:rsidP="00A721D9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34452A5" w14:textId="77777777" w:rsidR="00BA6DF2" w:rsidRPr="00A721D9" w:rsidRDefault="00BA6DF2" w:rsidP="00A721D9">
            <w:pPr>
              <w:pStyle w:val="Akapitzlist"/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F235889" w14:textId="77777777" w:rsidR="00BA6DF2" w:rsidRPr="00A721D9" w:rsidRDefault="00BA6DF2" w:rsidP="00A721D9">
            <w:pPr>
              <w:pStyle w:val="Akapitzlist"/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A087363" w14:textId="77777777" w:rsidR="00CC66A2" w:rsidRPr="00A721D9" w:rsidRDefault="00CC66A2" w:rsidP="00A721D9">
            <w:pPr>
              <w:pStyle w:val="Akapitzlist"/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13F5AEF" w14:textId="77777777" w:rsidR="00BA6DF2" w:rsidRPr="00A721D9" w:rsidRDefault="00BA6DF2" w:rsidP="00A721D9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Organizacja pomocy koleżeńskiej w klasie.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3E9D" w14:textId="14D398BB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rok, zgodnie z terminarzem wcześniej zaplanowanych zajęć</w:t>
            </w:r>
          </w:p>
          <w:p w14:paraId="16BF0B4B" w14:textId="77777777" w:rsidR="00BA6DF2" w:rsidRPr="00A721D9" w:rsidRDefault="00BA6DF2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  <w:p w14:paraId="3A20FDCF" w14:textId="77777777" w:rsidR="00BA6DF2" w:rsidRPr="00A721D9" w:rsidRDefault="00BA6DF2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C591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wychowawcy, odpowiedzialni za organizację wydarzeń nauczyciele, Centrum Innowacyjnej Profilaktyki EPSILON  </w:t>
            </w:r>
          </w:p>
          <w:p w14:paraId="3E691D93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1A05855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F699D1A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1BCE1AF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62ADE59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5A0EC33" w14:textId="77777777" w:rsidR="00BA6DF2" w:rsidRPr="00A721D9" w:rsidRDefault="00BA6DF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wychowawcy, n-le uczący</w:t>
            </w:r>
          </w:p>
        </w:tc>
      </w:tr>
      <w:tr w:rsidR="00CC66A2" w:rsidRPr="00A721D9" w14:paraId="3DA2A2DC" w14:textId="77777777" w:rsidTr="00E755C2">
        <w:trPr>
          <w:trHeight w:val="1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AD26" w14:textId="0944E421" w:rsidR="00CC66A2" w:rsidRPr="00A721D9" w:rsidRDefault="007E794E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CC66A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Realizacja zadań wynikających  </w:t>
            </w:r>
            <w:r w:rsidR="00CC66A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wdrażania szkolnego systemu pomocy pedagogiczno – psychologicznej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4FF7" w14:textId="77777777" w:rsidR="00CC66A2" w:rsidRPr="00A721D9" w:rsidRDefault="00CC66A2" w:rsidP="00A721D9">
            <w:pPr>
              <w:pStyle w:val="Akapitzlist"/>
              <w:numPr>
                <w:ilvl w:val="0"/>
                <w:numId w:val="15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zajęć korekcyjno-kompensacyjnych, logopedycznych, socjoterapeutycznych, TUS, SI, terapii psychologicznej i pedagogicznej.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834E" w14:textId="1496EABE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3999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 specjalistów, wychowawcy, PPP nr 24 </w:t>
            </w:r>
          </w:p>
        </w:tc>
      </w:tr>
      <w:tr w:rsidR="00CC66A2" w:rsidRPr="00A721D9" w14:paraId="79161BAF" w14:textId="77777777" w:rsidTr="00E755C2">
        <w:trPr>
          <w:trHeight w:val="15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AA90" w14:textId="1D079083" w:rsidR="00CC66A2" w:rsidRPr="00A721D9" w:rsidRDefault="007E794E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5. </w:t>
            </w:r>
            <w:r w:rsidR="00CC66A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Wspieranie uczniów uzdolnionych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2B95" w14:textId="77777777" w:rsidR="00CC66A2" w:rsidRPr="00A721D9" w:rsidRDefault="00CC66A2" w:rsidP="00A721D9">
            <w:pPr>
              <w:pStyle w:val="Akapitzlist"/>
              <w:numPr>
                <w:ilvl w:val="0"/>
                <w:numId w:val="16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Tworzenie prac dodatkowych.</w:t>
            </w:r>
          </w:p>
          <w:p w14:paraId="347EC1BB" w14:textId="77777777" w:rsidR="00CC66A2" w:rsidRPr="00A721D9" w:rsidRDefault="00CC66A2" w:rsidP="00A721D9">
            <w:pPr>
              <w:pStyle w:val="Akapitzlist"/>
              <w:numPr>
                <w:ilvl w:val="0"/>
                <w:numId w:val="16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Rozszerzanie materiału na indywidualnych konsultacjach z uczniem.</w:t>
            </w:r>
          </w:p>
          <w:p w14:paraId="7DDAEB29" w14:textId="77777777" w:rsidR="00CC66A2" w:rsidRPr="00A721D9" w:rsidRDefault="00CC66A2" w:rsidP="00A721D9">
            <w:pPr>
              <w:pStyle w:val="Akapitzlist"/>
              <w:numPr>
                <w:ilvl w:val="0"/>
                <w:numId w:val="16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w przygotowaniu uczniów do konkursów przedmiotowych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87FE" w14:textId="7CB84653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FE1B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wszyscy nauczyciele </w:t>
            </w:r>
          </w:p>
        </w:tc>
      </w:tr>
      <w:tr w:rsidR="007A14BB" w:rsidRPr="00A721D9" w14:paraId="38E81A86" w14:textId="77777777" w:rsidTr="00E755C2">
        <w:trPr>
          <w:trHeight w:val="21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10C85" w14:textId="63D25B0D" w:rsidR="007A14BB" w:rsidRPr="00A721D9" w:rsidRDefault="007E794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6. </w:t>
            </w:r>
            <w:r w:rsidR="00CC66A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Działania wynikające  z zadań Szkolnego Systemu Doradztwa Zawodowego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A4593" w14:textId="77777777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Lekcje z Rodzicami którzy prezentują zawody, jakie wykonują, diagnozowanie zapotrzebowania uczniów na informacje edukacyjne i zawodowe, gromadzenie, aktualizacja i udostępnianie informacji właściwych dla danego poziomu kształcenia</w:t>
            </w:r>
          </w:p>
          <w:p w14:paraId="090BEA87" w14:textId="77777777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Wspieranie w samopoznaniu uczniów, w nabywaniu umiejętności podejmowania decyzji, wewnętrznej motywacji, umiejętności komunikacyjnych i autoprezentacji,</w:t>
            </w:r>
          </w:p>
          <w:p w14:paraId="2930F384" w14:textId="77777777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Określanie i wspieranie mocnych stron, predyspozycji, zainteresowań i uzdolnień uczniów, poprzez prowadzenie kół </w:t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zainteresowań, , przygotowywanie do konkursów,</w:t>
            </w:r>
          </w:p>
          <w:p w14:paraId="55FAEAD0" w14:textId="77777777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Włączanie treści z zakresu orientacji zawodowej; tworzenie kącika zawodoznawczego, zajęcia z przedstawicielami różnych zawodów, wycieczki do miejsc pracy,</w:t>
            </w:r>
          </w:p>
          <w:p w14:paraId="160F21EE" w14:textId="77777777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zajęć związanych z wyborem kierunku kształcenia i przyszłego zawodu (klasy VII-VIII) z uwzględnieniem rozpoznanych mocnych stron, predyspozycji, zainteresowań i uzdolnień uczniów.</w:t>
            </w:r>
          </w:p>
          <w:p w14:paraId="5D955E4F" w14:textId="77777777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Pomoc w planowaniu ścieżki kształcenia i kariery zawodowej</w:t>
            </w:r>
          </w:p>
          <w:p w14:paraId="464FD50A" w14:textId="305E0450" w:rsidR="00CC66A2" w:rsidRPr="00A721D9" w:rsidRDefault="00CC66A2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Punktu Informacji i Kariery w ramach projektu Warszawa Talentów w zakresie indywidualnych konsultacji doradztwa edukacyjno - zawodowego </w:t>
            </w:r>
          </w:p>
          <w:p w14:paraId="21D8510C" w14:textId="27ADCB40" w:rsidR="007B4707" w:rsidRPr="00A721D9" w:rsidRDefault="007B4707" w:rsidP="00A721D9">
            <w:pPr>
              <w:pStyle w:val="Akapitzlist"/>
              <w:numPr>
                <w:ilvl w:val="0"/>
                <w:numId w:val="17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Wprowadzanie informacji o zawodach, misjach związanych z życiem Kościoła</w:t>
            </w:r>
          </w:p>
          <w:p w14:paraId="7FACC063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D9B6A" w14:textId="446ECD0C" w:rsidR="007A14BB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F851" w14:textId="77777777" w:rsidR="007A14BB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zawodowy, wychowawcy </w:t>
            </w:r>
          </w:p>
          <w:p w14:paraId="55790E63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  <w:p w14:paraId="7FC6C849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72202A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7345379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58B14E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BFDAEA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E6A3F15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E71706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452386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79F44C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EDD7D8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18B83AD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0A7B4F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7E90D56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0E0722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09FCA66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3F170C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8C239ED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CDEB3A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26B761F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06478E0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25E877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44EE0D6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22BAA3C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E8F4FF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265FE0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DAFCDC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FF3F78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0083DE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88607DB" w14:textId="5D4E2AE1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katechetyczny</w:t>
            </w:r>
          </w:p>
        </w:tc>
      </w:tr>
      <w:tr w:rsidR="007A14BB" w:rsidRPr="00A721D9" w14:paraId="51A5D840" w14:textId="77777777" w:rsidTr="00E755C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E68D6" w14:textId="60947698" w:rsidR="00CC66A2" w:rsidRPr="00A721D9" w:rsidRDefault="007E794E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  <w:r w:rsidR="000C3020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CC66A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Zdrowie i bezpieczeństwo </w:t>
            </w:r>
          </w:p>
          <w:p w14:paraId="4A18B1A2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  <w:p w14:paraId="3063702A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7.1 Promocja zdrowia. Rozumienie szkodliwości uzależnień. </w:t>
            </w:r>
          </w:p>
          <w:p w14:paraId="71D2CCB4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  <w:p w14:paraId="3F04003D" w14:textId="27F1B6B0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</w:t>
            </w:r>
          </w:p>
          <w:p w14:paraId="6367CBE4" w14:textId="2005E3F7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D07310E" w14:textId="37F1B403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E93AD55" w14:textId="126D7258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C852FE" w14:textId="1F249685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AF214A" w14:textId="2E9CFDD5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7C2A813" w14:textId="61B6B69E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988C3CF" w14:textId="4ECCB211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DD81629" w14:textId="77777777" w:rsidR="00EB4504" w:rsidRPr="00A721D9" w:rsidRDefault="00EB450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89FEE7" w14:textId="77777777" w:rsidR="00CC66A2" w:rsidRPr="00A721D9" w:rsidRDefault="00CC66A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7.2 Dbałość o zdrowie i bezpieczeństwo własne oraz innych. </w:t>
            </w:r>
          </w:p>
          <w:p w14:paraId="2404961F" w14:textId="77777777" w:rsidR="007A14BB" w:rsidRPr="00A721D9" w:rsidRDefault="007A14BB" w:rsidP="00A721D9">
            <w:pPr>
              <w:suppressAutoHyphens w:val="0"/>
              <w:spacing w:after="40" w:line="360" w:lineRule="auto"/>
              <w:ind w:left="708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FF18F" w14:textId="77777777" w:rsidR="000C3020" w:rsidRPr="00A721D9" w:rsidRDefault="007A14BB" w:rsidP="00A721D9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CC66A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Warsztaty Akademia Młodego Lekarza</w:t>
            </w:r>
          </w:p>
          <w:p w14:paraId="722335E9" w14:textId="77777777" w:rsidR="00EB4504" w:rsidRPr="00A721D9" w:rsidRDefault="00CC66A2" w:rsidP="00A721D9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Spotkanie z pielęgniarką szkolną</w:t>
            </w:r>
          </w:p>
          <w:p w14:paraId="1B6183A3" w14:textId="3F227510" w:rsidR="00EB4504" w:rsidRPr="00A721D9" w:rsidRDefault="00EB4504" w:rsidP="00A721D9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Zadania w zakresie zdrowego stylu życia </w:t>
            </w:r>
          </w:p>
          <w:p w14:paraId="0703BA3E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-Światowy Dzień bez Tytoniu</w:t>
            </w:r>
          </w:p>
          <w:p w14:paraId="350C8E94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Światowy Dzień Sportu</w:t>
            </w:r>
          </w:p>
          <w:p w14:paraId="3DC68421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Światowy Dzień Zdrowia</w:t>
            </w:r>
          </w:p>
          <w:p w14:paraId="03C7C0F5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propagowanie szczepień przeciw korona wirusowi</w:t>
            </w:r>
          </w:p>
          <w:p w14:paraId="214217C0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propagowanie profilaktyki nowotworowej tj. Profilaktyka czerniaka</w:t>
            </w:r>
          </w:p>
          <w:p w14:paraId="7F95E2AF" w14:textId="553D2680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promowanie utrzymywania dystansu społecznego, noszenia maseczek, częstego mycia rąk</w:t>
            </w:r>
          </w:p>
          <w:p w14:paraId="25FAE70D" w14:textId="7E8DF4C0" w:rsidR="0065508E" w:rsidRPr="00A721D9" w:rsidRDefault="0065508E" w:rsidP="00A721D9">
            <w:pPr>
              <w:spacing w:after="0" w:line="360" w:lineRule="auto"/>
              <w:ind w:left="708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4. zajęcia </w:t>
            </w:r>
            <w:r w:rsidR="00E755C2" w:rsidRPr="00A721D9">
              <w:rPr>
                <w:rFonts w:ascii="Arial" w:eastAsia="Times New Roman" w:hAnsi="Arial" w:cs="Arial"/>
                <w:sz w:val="24"/>
                <w:szCs w:val="24"/>
              </w:rPr>
              <w:t>nt.</w:t>
            </w: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 dbania o zdrowie, o życie swoje i innych (V przykazanie Nie zabijaj dotyczy również tej tematyki)</w:t>
            </w:r>
          </w:p>
          <w:p w14:paraId="024107BE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Bezpieczeństwo rozumiane jako:</w:t>
            </w:r>
          </w:p>
          <w:p w14:paraId="13D2B029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- zgłaszanie do pedagoga przypadków rażącego naruszania </w:t>
            </w:r>
          </w:p>
          <w:p w14:paraId="14BCC7DA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  zasad przez uczniów;</w:t>
            </w:r>
          </w:p>
          <w:p w14:paraId="294BAE18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uczenie zachowań asertywnych oraz empatii,</w:t>
            </w:r>
          </w:p>
          <w:p w14:paraId="57629586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- monitorowanie poziomu bezpieczeństwa i integracji wśród </w:t>
            </w:r>
          </w:p>
          <w:p w14:paraId="7C0F2877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  uczniów i rodziców,</w:t>
            </w:r>
          </w:p>
          <w:p w14:paraId="6C9067EC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uczenie bezpiecznego korzystania z Internetu (Dzień bezpiecznego Internetu)</w:t>
            </w:r>
          </w:p>
          <w:p w14:paraId="7AEFAAF6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- utrzymanie współpracy ze Strażą Miejską; zajęcia profilaktyczne </w:t>
            </w:r>
          </w:p>
          <w:p w14:paraId="577EA4AA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7FECFE" w14:textId="419F2709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Działania profilaktyczne realizowane poprzez:</w:t>
            </w:r>
          </w:p>
          <w:p w14:paraId="36B3A0F1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>- strategię informacyjną – przekazywanie wiedzy o mechanizmach i następstwach działań niepożądanych,</w:t>
            </w:r>
          </w:p>
          <w:p w14:paraId="24322122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- edukacyjną – kształtowanie i wzmacnianie norm przeciwnych </w:t>
            </w:r>
          </w:p>
          <w:p w14:paraId="322DD830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  używaniu substancji psychoaktywnych i stosowaniu przemocy, </w:t>
            </w:r>
          </w:p>
          <w:p w14:paraId="23CB842D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alternatywną – przynależności, sukces (realizowana poprzez </w:t>
            </w:r>
          </w:p>
          <w:p w14:paraId="30D0014F" w14:textId="29A65C4F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  wyszukiwanie i wspieranie uzdolnień uczniów np. udział w programie Wars i Sawa), </w:t>
            </w:r>
          </w:p>
          <w:p w14:paraId="36CF066C" w14:textId="77777777" w:rsidR="00EB4504" w:rsidRPr="00A721D9" w:rsidRDefault="00EB4504" w:rsidP="00A721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</w:rPr>
              <w:t xml:space="preserve">- interwencyjną oraz strategię niwelowanie szkód (wewnątrzszkolne szczegółowo opracowane procedury reagowania w sytuacjach kryzysowych, ścisła współpraca z instytucjami zewnętrznymi ) </w:t>
            </w:r>
          </w:p>
          <w:p w14:paraId="1BE2F409" w14:textId="2B004A36" w:rsidR="007E794E" w:rsidRPr="00A721D9" w:rsidRDefault="007E794E" w:rsidP="00A721D9">
            <w:pPr>
              <w:suppressAutoHyphens w:val="0"/>
              <w:spacing w:after="0" w:line="36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B218" w14:textId="69BD189A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  <w:p w14:paraId="434722F9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4D6B9C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3A8D70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EC4ACA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05F36E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C9330B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86F878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777F09F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D6ED45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479F8D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D8443C0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B8C520" w14:textId="17512BCA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E739F" w14:textId="20099636" w:rsidR="004C4A34" w:rsidRPr="00A721D9" w:rsidRDefault="004C4A3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wychowawcy, nauczyciele,  zespół specjalistów, współpracujące instytucje zewnętrzne (Urząd Gminy Wilanów, Policja, Straż Miejska, OPS, WCPR, Sądy, PPP nr 24), firmy zewnętrzne</w:t>
            </w:r>
          </w:p>
          <w:p w14:paraId="2AD46771" w14:textId="31911B04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C62E70" w14:textId="1BF04B31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815BBB" w14:textId="39A91955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3DAA39" w14:textId="03B8061B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5CEF287" w14:textId="2F3B1224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33B48A" w14:textId="42A1D438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574A20" w14:textId="10C3890A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6D0F30" w14:textId="2FD6C3BC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Katechetyczny </w:t>
            </w:r>
          </w:p>
          <w:p w14:paraId="076F3DE3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14BB" w:rsidRPr="00A721D9" w14:paraId="4B5BA518" w14:textId="77777777" w:rsidTr="00E755C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5DE39" w14:textId="77777777" w:rsidR="000C3020" w:rsidRPr="00A721D9" w:rsidRDefault="000C3020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8. Edukacja ekologiczna. Środowisko przyrodnicze – nasz dom </w:t>
            </w:r>
          </w:p>
          <w:p w14:paraId="790B1BC7" w14:textId="77777777" w:rsidR="007A14BB" w:rsidRPr="00A721D9" w:rsidRDefault="007A14BB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590C9" w14:textId="2FECFF4D" w:rsidR="00CC66A2" w:rsidRPr="00A721D9" w:rsidRDefault="000C3020" w:rsidP="00A721D9">
            <w:pPr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Sprzątanie świata </w:t>
            </w:r>
          </w:p>
          <w:p w14:paraId="320B01DE" w14:textId="77777777" w:rsidR="0065508E" w:rsidRPr="00A721D9" w:rsidRDefault="0065508E" w:rsidP="00A721D9">
            <w:pPr>
              <w:suppressAutoHyphens w:val="0"/>
              <w:spacing w:after="0" w:line="36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AC81B45" w14:textId="6E723F22" w:rsidR="0065508E" w:rsidRPr="00A721D9" w:rsidRDefault="0065508E" w:rsidP="00A721D9">
            <w:pPr>
              <w:numPr>
                <w:ilvl w:val="0"/>
                <w:numId w:val="18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klasach starszych zajęcia nt. encykliki </w:t>
            </w:r>
            <w:proofErr w:type="spellStart"/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papieza</w:t>
            </w:r>
            <w:proofErr w:type="spellEnd"/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Franciszka "Lauda si" w klasach młodszych warsztaty plastyczne wokół tematyki stworzenia świata</w:t>
            </w:r>
          </w:p>
          <w:p w14:paraId="340053A6" w14:textId="77777777" w:rsidR="007A14BB" w:rsidRPr="00A721D9" w:rsidRDefault="007A14BB" w:rsidP="00A721D9">
            <w:pPr>
              <w:suppressAutoHyphens w:val="0"/>
              <w:spacing w:after="0" w:line="36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5DEF9" w14:textId="1665C495" w:rsidR="007A14BB" w:rsidRPr="00A721D9" w:rsidRDefault="000C3020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września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D2966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79DE819" w14:textId="77777777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97BDDE" w14:textId="7488F775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katechetyczny </w:t>
            </w:r>
          </w:p>
        </w:tc>
      </w:tr>
      <w:tr w:rsidR="007A14BB" w:rsidRPr="00A721D9" w14:paraId="2B9B8C8F" w14:textId="77777777" w:rsidTr="00E755C2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97372" w14:textId="77777777" w:rsidR="007A14BB" w:rsidRPr="00A721D9" w:rsidRDefault="000C3020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9. Działania na rzecz budowania pozytywnego wizerunku szkoły  </w:t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środowisku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E9B34" w14:textId="77777777" w:rsidR="007A14BB" w:rsidRPr="00A721D9" w:rsidRDefault="000C3020" w:rsidP="00A721D9">
            <w:pPr>
              <w:numPr>
                <w:ilvl w:val="0"/>
                <w:numId w:val="19"/>
              </w:numPr>
              <w:suppressAutoHyphens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 w konkursach na różnych szczeblach i w różnych dziedzinach-publikowanie osiągnięć na stronie szkoły i w mediach społecznościowych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4FBF8" w14:textId="77777777" w:rsidR="007A14BB" w:rsidRPr="00A721D9" w:rsidRDefault="000C3020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F79AD" w14:textId="2F768299" w:rsidR="007A14BB" w:rsidRPr="00A721D9" w:rsidRDefault="004C4A34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 w:rsidR="000C3020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yrekcja</w:t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0C3020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administrator szkoły i szkolnego </w:t>
            </w:r>
            <w:proofErr w:type="spellStart"/>
            <w:r w:rsidR="000C3020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facebooka</w:t>
            </w:r>
            <w:proofErr w:type="spellEnd"/>
            <w:r w:rsidR="000C3020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nauczyciele i wychowawcy</w:t>
            </w:r>
          </w:p>
        </w:tc>
      </w:tr>
      <w:tr w:rsidR="007A14BB" w:rsidRPr="00A721D9" w14:paraId="40D157C1" w14:textId="77777777" w:rsidTr="00E755C2">
        <w:trPr>
          <w:trHeight w:val="21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C11F5" w14:textId="086E6D1F" w:rsidR="007A14BB" w:rsidRPr="00A721D9" w:rsidRDefault="000C3020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10. Współpraca z rodzicami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9ACD6" w14:textId="77777777" w:rsidR="000C3020" w:rsidRPr="00A721D9" w:rsidRDefault="000C3020" w:rsidP="00A721D9">
            <w:pPr>
              <w:pStyle w:val="NormalnyWeb"/>
              <w:spacing w:before="40" w:beforeAutospacing="0" w:after="40" w:afterAutospacing="0" w:line="360" w:lineRule="auto"/>
              <w:rPr>
                <w:rFonts w:ascii="Arial" w:hAnsi="Arial" w:cs="Arial"/>
              </w:rPr>
            </w:pPr>
            <w:r w:rsidRPr="00A721D9">
              <w:rPr>
                <w:rFonts w:ascii="Arial" w:hAnsi="Arial" w:cs="Arial"/>
                <w:color w:val="000000"/>
              </w:rPr>
              <w:t xml:space="preserve">1.  Stały kontakt z rodzicami na </w:t>
            </w:r>
            <w:proofErr w:type="spellStart"/>
            <w:r w:rsidRPr="00A721D9">
              <w:rPr>
                <w:rFonts w:ascii="Arial" w:hAnsi="Arial" w:cs="Arial"/>
                <w:color w:val="000000"/>
              </w:rPr>
              <w:t>Librusie</w:t>
            </w:r>
            <w:proofErr w:type="spellEnd"/>
            <w:r w:rsidRPr="00A721D9">
              <w:rPr>
                <w:rFonts w:ascii="Arial" w:hAnsi="Arial" w:cs="Arial"/>
                <w:color w:val="000000"/>
              </w:rPr>
              <w:t>. Informowanie o postępach dziecka korespondencyjnie na bieżąco.</w:t>
            </w:r>
          </w:p>
          <w:p w14:paraId="32685680" w14:textId="77777777" w:rsidR="000C3020" w:rsidRPr="00A721D9" w:rsidRDefault="000C3020" w:rsidP="00A721D9">
            <w:pPr>
              <w:pStyle w:val="NormalnyWeb"/>
              <w:spacing w:before="40" w:beforeAutospacing="0" w:after="40" w:afterAutospacing="0" w:line="360" w:lineRule="auto"/>
              <w:rPr>
                <w:rFonts w:ascii="Arial" w:hAnsi="Arial" w:cs="Arial"/>
              </w:rPr>
            </w:pPr>
            <w:r w:rsidRPr="00A721D9">
              <w:rPr>
                <w:rFonts w:ascii="Arial" w:hAnsi="Arial" w:cs="Arial"/>
                <w:color w:val="000000"/>
              </w:rPr>
              <w:t>2. Zebrania z rodzicami wg harmonogramu szkolnego.</w:t>
            </w:r>
          </w:p>
          <w:p w14:paraId="67CB2E49" w14:textId="77777777" w:rsidR="000C3020" w:rsidRPr="00A721D9" w:rsidRDefault="000C3020" w:rsidP="00A721D9">
            <w:pPr>
              <w:pStyle w:val="NormalnyWeb"/>
              <w:spacing w:before="40" w:beforeAutospacing="0" w:after="40" w:afterAutospacing="0" w:line="360" w:lineRule="auto"/>
              <w:rPr>
                <w:rFonts w:ascii="Arial" w:hAnsi="Arial" w:cs="Arial"/>
              </w:rPr>
            </w:pPr>
            <w:r w:rsidRPr="00A721D9">
              <w:rPr>
                <w:rFonts w:ascii="Arial" w:hAnsi="Arial" w:cs="Arial"/>
                <w:color w:val="000000"/>
              </w:rPr>
              <w:t>3. Indywidualne konsultacje wg ustalonego terminarza.</w:t>
            </w:r>
          </w:p>
          <w:p w14:paraId="78BB92CA" w14:textId="77777777" w:rsidR="007A14BB" w:rsidRPr="00A721D9" w:rsidRDefault="000C3020" w:rsidP="00A721D9">
            <w:pPr>
              <w:pStyle w:val="NormalnyWeb"/>
              <w:spacing w:before="40" w:beforeAutospacing="0" w:after="40" w:afterAutospacing="0" w:line="360" w:lineRule="auto"/>
              <w:rPr>
                <w:rFonts w:ascii="Arial" w:hAnsi="Arial" w:cs="Arial"/>
              </w:rPr>
            </w:pPr>
            <w:r w:rsidRPr="00A721D9">
              <w:rPr>
                <w:rFonts w:ascii="Arial" w:hAnsi="Arial" w:cs="Arial"/>
                <w:color w:val="000000"/>
              </w:rPr>
              <w:t>4. Akademia rodzica-moje dziecko mówi poprawnie.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B3B47" w14:textId="59334C8A" w:rsidR="005B5101" w:rsidRPr="00A721D9" w:rsidRDefault="005B5101" w:rsidP="00A721D9">
            <w:pPr>
              <w:pStyle w:val="NormalnyWeb"/>
              <w:spacing w:before="40" w:beforeAutospacing="0" w:after="40" w:afterAutospacing="0" w:line="360" w:lineRule="auto"/>
              <w:rPr>
                <w:rFonts w:ascii="Arial" w:hAnsi="Arial" w:cs="Arial"/>
              </w:rPr>
            </w:pPr>
            <w:r w:rsidRPr="00A721D9">
              <w:rPr>
                <w:rFonts w:ascii="Arial" w:hAnsi="Arial" w:cs="Arial"/>
                <w:color w:val="000000"/>
              </w:rPr>
              <w:t>cały rok</w:t>
            </w:r>
          </w:p>
          <w:p w14:paraId="171E0237" w14:textId="77777777" w:rsidR="007A14BB" w:rsidRPr="00A721D9" w:rsidRDefault="005B5101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październik-czerwiec</w:t>
            </w:r>
          </w:p>
          <w:p w14:paraId="7547AF46" w14:textId="200C1DC1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C1294" w14:textId="77777777" w:rsidR="00392177" w:rsidRPr="00A721D9" w:rsidRDefault="00392177" w:rsidP="00A721D9">
            <w:pPr>
              <w:pStyle w:val="NormalnyWeb"/>
              <w:spacing w:before="40" w:beforeAutospacing="0" w:after="40" w:afterAutospacing="0" w:line="360" w:lineRule="auto"/>
              <w:rPr>
                <w:rFonts w:ascii="Arial" w:hAnsi="Arial" w:cs="Arial"/>
              </w:rPr>
            </w:pPr>
            <w:r w:rsidRPr="00A721D9">
              <w:rPr>
                <w:rFonts w:ascii="Arial" w:hAnsi="Arial" w:cs="Arial"/>
                <w:color w:val="000000"/>
              </w:rPr>
              <w:t>cały zespół pedagogiczny </w:t>
            </w:r>
          </w:p>
          <w:p w14:paraId="0201A53D" w14:textId="77777777" w:rsidR="00392177" w:rsidRPr="00A721D9" w:rsidRDefault="00392177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  <w:p w14:paraId="142CD71A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logopeda</w:t>
            </w:r>
          </w:p>
          <w:p w14:paraId="1744ADEF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14BB" w:rsidRPr="00A721D9" w14:paraId="067287A1" w14:textId="77777777" w:rsidTr="00E755C2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6E37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 Rozwijanie umiejętności myślenia przyczynowo - skutkowego w procesie uczenia się i w podejmowaniu decyzji. </w:t>
            </w:r>
          </w:p>
          <w:p w14:paraId="09310B6D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990071A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56D3441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97A8A37" w14:textId="77777777" w:rsidR="007A14BB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11.1 Rozwijanie umiejętności </w:t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organizowania uczenia się i efektywnego spędzania wolnego czasu.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52955" w14:textId="77777777" w:rsidR="00392177" w:rsidRPr="00A721D9" w:rsidRDefault="00392177" w:rsidP="00A721D9">
            <w:pPr>
              <w:pStyle w:val="Akapitzlist"/>
              <w:numPr>
                <w:ilvl w:val="0"/>
                <w:numId w:val="20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Omawianie myślenia przyczynowo - skutkowego przy wprowadzaniu ciągu przyczynowo - skutkowego podczas nauki kompozycji opowiadania.</w:t>
            </w:r>
          </w:p>
          <w:p w14:paraId="0FDF9B6A" w14:textId="77777777" w:rsidR="00392177" w:rsidRPr="00A721D9" w:rsidRDefault="00392177" w:rsidP="00A721D9">
            <w:pPr>
              <w:pStyle w:val="Akapitzlist"/>
              <w:numPr>
                <w:ilvl w:val="0"/>
                <w:numId w:val="20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Konstruowanie z uczniami oceny postępowania bohaterów w lekturach szkolnych.</w:t>
            </w:r>
          </w:p>
          <w:p w14:paraId="1059FCD0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448017" w14:textId="77777777" w:rsidR="00392177" w:rsidRPr="00A721D9" w:rsidRDefault="00392177" w:rsidP="00A721D9">
            <w:pPr>
              <w:pStyle w:val="Akapitzlist"/>
              <w:numPr>
                <w:ilvl w:val="0"/>
                <w:numId w:val="21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 nt. stylów uczenia się.</w:t>
            </w:r>
          </w:p>
          <w:p w14:paraId="49F2EBF7" w14:textId="77777777" w:rsidR="00392177" w:rsidRPr="00A721D9" w:rsidRDefault="00392177" w:rsidP="00A721D9">
            <w:pPr>
              <w:pStyle w:val="Akapitzlist"/>
              <w:numPr>
                <w:ilvl w:val="0"/>
                <w:numId w:val="21"/>
              </w:num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Uczenie uczniów planowania swojego czasu.</w:t>
            </w:r>
          </w:p>
          <w:p w14:paraId="07533501" w14:textId="77777777" w:rsidR="007A14BB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52BC6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D1E8D" w14:textId="77777777" w:rsidR="00392177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Wychowawcy, nauczyciele uczący,</w:t>
            </w:r>
          </w:p>
          <w:p w14:paraId="7959D5F8" w14:textId="77777777" w:rsidR="007A14BB" w:rsidRPr="00A721D9" w:rsidRDefault="00392177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dyrekcja</w:t>
            </w:r>
          </w:p>
        </w:tc>
      </w:tr>
      <w:tr w:rsidR="007A14BB" w:rsidRPr="00A721D9" w14:paraId="73695B7C" w14:textId="77777777" w:rsidTr="00E755C2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DAC4" w14:textId="77777777" w:rsidR="00174EF4" w:rsidRPr="00A721D9" w:rsidRDefault="00174EF4" w:rsidP="00A721D9">
            <w:pPr>
              <w:numPr>
                <w:ilvl w:val="0"/>
                <w:numId w:val="11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Poznawanie i szanowanie praw człowieka, dziecka, ucznia, obywatela. </w:t>
            </w:r>
          </w:p>
          <w:p w14:paraId="44DA82A5" w14:textId="77777777" w:rsidR="007A14BB" w:rsidRPr="00A721D9" w:rsidRDefault="007A14BB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2CE15" w14:textId="77777777" w:rsidR="00174EF4" w:rsidRPr="00A721D9" w:rsidRDefault="00174EF4" w:rsidP="00A721D9">
            <w:pPr>
              <w:pStyle w:val="Akapitzlist"/>
              <w:numPr>
                <w:ilvl w:val="0"/>
                <w:numId w:val="22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Organizowanie projektów edukacyjnych i przedstawianie ich wyników na forum. Angażowanie uczniów w poznawanie własnych praw.</w:t>
            </w:r>
          </w:p>
          <w:p w14:paraId="6B38C2CF" w14:textId="77777777" w:rsidR="00174EF4" w:rsidRPr="00A721D9" w:rsidRDefault="00174EF4" w:rsidP="00A721D9">
            <w:pPr>
              <w:pStyle w:val="Akapitzlist"/>
              <w:numPr>
                <w:ilvl w:val="0"/>
                <w:numId w:val="22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Zorganizowanie obchodów dnia dziecka.</w:t>
            </w:r>
          </w:p>
          <w:p w14:paraId="7B966E77" w14:textId="77777777" w:rsidR="007A14BB" w:rsidRPr="00A721D9" w:rsidRDefault="00174EF4" w:rsidP="00A721D9">
            <w:pPr>
              <w:pStyle w:val="Akapitzlist"/>
              <w:numPr>
                <w:ilvl w:val="0"/>
                <w:numId w:val="22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Wykonanie gazetki tematycznej o Januszu Korczaku.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C164" w14:textId="77777777" w:rsidR="007A14BB" w:rsidRPr="00A721D9" w:rsidRDefault="00244A3C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0467" w14:textId="77777777" w:rsidR="00392177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244A3C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SU </w:t>
            </w:r>
          </w:p>
          <w:p w14:paraId="2E75AC8D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14BB" w:rsidRPr="00A721D9" w14:paraId="3926F27D" w14:textId="77777777" w:rsidTr="00E755C2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A214" w14:textId="77777777" w:rsidR="007A14BB" w:rsidRPr="00A721D9" w:rsidRDefault="00244A3C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 Świadome i celowe korzystanie z Internetu oraz innych mediów.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1A0D2" w14:textId="77777777" w:rsidR="00174EF4" w:rsidRPr="00A721D9" w:rsidRDefault="00244A3C" w:rsidP="00A721D9">
            <w:pPr>
              <w:pStyle w:val="Akapitzlist"/>
              <w:numPr>
                <w:ilvl w:val="0"/>
                <w:numId w:val="23"/>
              </w:num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Wykorzystywanie mediów na zajęciach jako pomoc edukacyjną (</w:t>
            </w:r>
            <w:proofErr w:type="spellStart"/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Kahoot</w:t>
            </w:r>
            <w:proofErr w:type="spellEnd"/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!, słowniki internetowe itd.)</w:t>
            </w:r>
          </w:p>
          <w:p w14:paraId="20C3840A" w14:textId="77777777" w:rsidR="007A14BB" w:rsidRPr="00A721D9" w:rsidRDefault="007A14BB" w:rsidP="00A721D9">
            <w:pPr>
              <w:suppressAutoHyphens w:val="0"/>
              <w:spacing w:after="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D2EE8" w14:textId="0BDE43DE" w:rsidR="007A14BB" w:rsidRPr="00A721D9" w:rsidRDefault="00244A3C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D2165" w14:textId="77777777" w:rsidR="007A14BB" w:rsidRPr="00A721D9" w:rsidRDefault="00244A3C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Wszyscy nauczyciele </w:t>
            </w:r>
          </w:p>
        </w:tc>
      </w:tr>
      <w:tr w:rsidR="007A14BB" w:rsidRPr="00A721D9" w14:paraId="3D695802" w14:textId="77777777" w:rsidTr="00E755C2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1743D" w14:textId="77777777" w:rsidR="007A14BB" w:rsidRPr="00A721D9" w:rsidRDefault="00244A3C" w:rsidP="00A721D9">
            <w:pPr>
              <w:pStyle w:val="Akapitzlist"/>
              <w:suppressAutoHyphens w:val="0"/>
              <w:spacing w:before="40" w:after="4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14.Rozumienie pojęcia kultury osobistej.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4FEEF" w14:textId="77777777" w:rsidR="00244A3C" w:rsidRPr="00A721D9" w:rsidRDefault="00244A3C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1.Zajęcia z etykiety językowej na języku polskim poszerzone o całe pojęcie kultury osobistej.</w:t>
            </w:r>
          </w:p>
          <w:p w14:paraId="3BF4E832" w14:textId="77777777" w:rsidR="007A14BB" w:rsidRPr="00A721D9" w:rsidRDefault="00244A3C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Organizacja Dnia Języka Ojczystego.</w:t>
            </w:r>
            <w:r w:rsidR="007A14BB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7A14BB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7A14BB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CAA0B" w14:textId="68DE4B73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46B4" w14:textId="77777777" w:rsidR="007A14BB" w:rsidRPr="00A721D9" w:rsidRDefault="00244A3C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Humanistyczny</w:t>
            </w:r>
          </w:p>
        </w:tc>
      </w:tr>
      <w:tr w:rsidR="007A14BB" w:rsidRPr="00A721D9" w14:paraId="766B13BD" w14:textId="77777777" w:rsidTr="00E755C2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21EDE" w14:textId="77777777" w:rsidR="007A14BB" w:rsidRPr="00A721D9" w:rsidRDefault="00DA3EB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15.Rozumienie rodziny jako wartości.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6F1D6" w14:textId="77777777" w:rsidR="00DA3EB2" w:rsidRPr="00A721D9" w:rsidRDefault="00DA3EB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Wprowadzenie motywu rodziny jako wartości w trakcie omawiania lektur szkolnych, które mają przekazywać wartości (wraz z uwspółcześnieniem niektórych wątków).</w:t>
            </w:r>
          </w:p>
          <w:p w14:paraId="261FF698" w14:textId="77777777" w:rsidR="0065508E" w:rsidRPr="00A721D9" w:rsidRDefault="00DA3EB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Spotkania integracyjne: nauczyciel-wychowawca- rodzice-dzieci</w:t>
            </w:r>
          </w:p>
          <w:p w14:paraId="24B84149" w14:textId="5D381A9A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Wprowadzenie motywu rodziny jako wartości w trakcie omawiania lektur szkolnych, które mają przekazywać wartości (wraz z uwspółcześnieniem niektórych wątków). Zadanie jest spójne z wartościami chrześcijańskimi wprowadzanymi na lekcjach religii w ciągu całego roku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D5D3E" w14:textId="330176A3" w:rsidR="00DA3EB2" w:rsidRPr="00A721D9" w:rsidRDefault="00DA3EB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54DEF78D" w14:textId="77777777" w:rsidR="00DA3EB2" w:rsidRPr="00A721D9" w:rsidRDefault="00DA3EB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8CBC8DF" w14:textId="77777777" w:rsidR="00DA3EB2" w:rsidRPr="00A721D9" w:rsidRDefault="00DA3EB2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366ECCF" w14:textId="4C617F07" w:rsidR="007A14BB" w:rsidRPr="00A721D9" w:rsidRDefault="001B2005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="00DA3EB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ermin do uzgodnienia</w:t>
            </w:r>
          </w:p>
          <w:p w14:paraId="53531DC3" w14:textId="36A9A319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E2C715" w14:textId="5A31085B" w:rsidR="0065508E" w:rsidRPr="00A721D9" w:rsidRDefault="0065508E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</w:t>
            </w:r>
          </w:p>
          <w:p w14:paraId="0E978B62" w14:textId="77777777" w:rsidR="007A14BB" w:rsidRPr="00A721D9" w:rsidRDefault="007A14BB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  <w:p w14:paraId="66CADB55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D3695" w14:textId="77777777" w:rsidR="007A14BB" w:rsidRPr="00A721D9" w:rsidRDefault="007A14BB" w:rsidP="00A721D9">
            <w:pPr>
              <w:suppressAutoHyphens w:val="0"/>
              <w:spacing w:before="40" w:after="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DA3EB2" w:rsidRPr="00A7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chętni wychowawcy/nauczyciele</w:t>
            </w:r>
          </w:p>
          <w:p w14:paraId="4F4A8064" w14:textId="77777777" w:rsidR="0065508E" w:rsidRPr="00A721D9" w:rsidRDefault="007A14BB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  <w:p w14:paraId="590F147D" w14:textId="77777777" w:rsidR="0065508E" w:rsidRPr="00A721D9" w:rsidRDefault="0065508E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33986B" w14:textId="2854B8AA" w:rsidR="007A14BB" w:rsidRPr="00A721D9" w:rsidRDefault="0065508E" w:rsidP="00A721D9">
            <w:pPr>
              <w:suppressAutoHyphens w:val="0"/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katechetyczny </w:t>
            </w:r>
            <w:r w:rsidR="007A14BB" w:rsidRPr="00A7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</w:tr>
    </w:tbl>
    <w:p w14:paraId="4DEE41FC" w14:textId="77777777" w:rsidR="004C4A34" w:rsidRPr="00A721D9" w:rsidRDefault="004C4A34" w:rsidP="00A721D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721D9">
        <w:rPr>
          <w:rFonts w:ascii="Arial" w:hAnsi="Arial" w:cs="Arial"/>
          <w:bCs/>
          <w:sz w:val="24"/>
          <w:szCs w:val="24"/>
        </w:rPr>
        <w:t>Postanowienia końcowe</w:t>
      </w:r>
    </w:p>
    <w:p w14:paraId="48E9D71D" w14:textId="18A02F61" w:rsidR="004C4A34" w:rsidRPr="00A721D9" w:rsidRDefault="004C4A34" w:rsidP="00A721D9">
      <w:pPr>
        <w:spacing w:line="360" w:lineRule="auto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Program Wychowawczo-Profilaktyczny Szkoły Podstawowej nr 400 </w:t>
      </w:r>
      <w:r w:rsidR="002303EE" w:rsidRPr="00A721D9">
        <w:rPr>
          <w:rFonts w:ascii="Arial" w:hAnsi="Arial" w:cs="Arial"/>
          <w:sz w:val="24"/>
          <w:szCs w:val="24"/>
        </w:rPr>
        <w:t xml:space="preserve">im. Marii Skłodowskiej -Curie </w:t>
      </w:r>
      <w:r w:rsidRPr="00A721D9">
        <w:rPr>
          <w:rFonts w:ascii="Arial" w:hAnsi="Arial" w:cs="Arial"/>
          <w:sz w:val="24"/>
          <w:szCs w:val="24"/>
        </w:rPr>
        <w:t>jest otwarty i będzie podlegać</w:t>
      </w:r>
      <w:r w:rsidR="006A612A" w:rsidRPr="00A721D9">
        <w:rPr>
          <w:rFonts w:ascii="Arial" w:hAnsi="Arial" w:cs="Arial"/>
          <w:sz w:val="24"/>
          <w:szCs w:val="24"/>
        </w:rPr>
        <w:t xml:space="preserve"> </w:t>
      </w:r>
      <w:r w:rsidRPr="00A721D9">
        <w:rPr>
          <w:rFonts w:ascii="Arial" w:hAnsi="Arial" w:cs="Arial"/>
          <w:sz w:val="24"/>
          <w:szCs w:val="24"/>
        </w:rPr>
        <w:t xml:space="preserve">systematycznej modyfikacji w związku z kształtowaniem się nowych potrzeb szkoły. Zostaną uwzględnione w kolejnym roku </w:t>
      </w:r>
      <w:r w:rsidRPr="00A721D9">
        <w:rPr>
          <w:rFonts w:ascii="Arial" w:hAnsi="Arial" w:cs="Arial"/>
          <w:sz w:val="24"/>
          <w:szCs w:val="24"/>
        </w:rPr>
        <w:lastRenderedPageBreak/>
        <w:t xml:space="preserve">szkolnym </w:t>
      </w:r>
      <w:bookmarkStart w:id="1" w:name="_GoBack"/>
      <w:bookmarkEnd w:id="1"/>
      <w:r w:rsidRPr="00A721D9">
        <w:rPr>
          <w:rFonts w:ascii="Arial" w:hAnsi="Arial" w:cs="Arial"/>
          <w:sz w:val="24"/>
          <w:szCs w:val="24"/>
        </w:rPr>
        <w:t>na podstawie zebranie od nauczycieli podsumowań z realizacji projektów i programów związanych z programem profilaktyczno- wychowawczym. Każdy program wychowawczy z poziomu klas składa wnioski do dalszej pracy.</w:t>
      </w:r>
    </w:p>
    <w:p w14:paraId="641D5CD6" w14:textId="7E38DBA2" w:rsidR="00E755C2" w:rsidRPr="00A721D9" w:rsidRDefault="00E755C2" w:rsidP="00A721D9">
      <w:pPr>
        <w:spacing w:line="360" w:lineRule="auto"/>
        <w:rPr>
          <w:rFonts w:ascii="Arial" w:hAnsi="Arial" w:cs="Arial"/>
          <w:sz w:val="24"/>
          <w:szCs w:val="24"/>
        </w:rPr>
      </w:pPr>
      <w:r w:rsidRPr="00A721D9">
        <w:rPr>
          <w:rFonts w:ascii="Arial" w:hAnsi="Arial" w:cs="Arial"/>
          <w:sz w:val="24"/>
          <w:szCs w:val="24"/>
        </w:rPr>
        <w:t xml:space="preserve">Program został opracowany przez zespół specjalistów we współpracy z </w:t>
      </w:r>
      <w:r w:rsidR="00D60C48" w:rsidRPr="00A721D9">
        <w:rPr>
          <w:rFonts w:ascii="Arial" w:hAnsi="Arial" w:cs="Arial"/>
          <w:sz w:val="24"/>
          <w:szCs w:val="24"/>
        </w:rPr>
        <w:t xml:space="preserve">pozostałymi nauczycielami naszej szkoły. </w:t>
      </w:r>
    </w:p>
    <w:sectPr w:rsidR="00E755C2" w:rsidRPr="00A721D9" w:rsidSect="00892E05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2FBB" w14:textId="77777777" w:rsidR="00C065D3" w:rsidRDefault="00C065D3" w:rsidP="002F0BA2">
      <w:pPr>
        <w:spacing w:after="0" w:line="240" w:lineRule="auto"/>
      </w:pPr>
      <w:r>
        <w:separator/>
      </w:r>
    </w:p>
  </w:endnote>
  <w:endnote w:type="continuationSeparator" w:id="0">
    <w:p w14:paraId="30245F53" w14:textId="77777777" w:rsidR="00C065D3" w:rsidRDefault="00C065D3" w:rsidP="002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796629"/>
      <w:docPartObj>
        <w:docPartGallery w:val="Page Numbers (Bottom of Page)"/>
        <w:docPartUnique/>
      </w:docPartObj>
    </w:sdtPr>
    <w:sdtEndPr/>
    <w:sdtContent>
      <w:p w14:paraId="14303B16" w14:textId="4AD6BC06" w:rsidR="00892E05" w:rsidRDefault="00892E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B8915" w14:textId="77777777" w:rsidR="002F0BA2" w:rsidRDefault="002F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B785" w14:textId="77777777" w:rsidR="00C065D3" w:rsidRDefault="00C065D3" w:rsidP="002F0BA2">
      <w:pPr>
        <w:spacing w:after="0" w:line="240" w:lineRule="auto"/>
      </w:pPr>
      <w:r>
        <w:separator/>
      </w:r>
    </w:p>
  </w:footnote>
  <w:footnote w:type="continuationSeparator" w:id="0">
    <w:p w14:paraId="2BF0E1A9" w14:textId="77777777" w:rsidR="00C065D3" w:rsidRDefault="00C065D3" w:rsidP="002F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8B3"/>
    <w:multiLevelType w:val="multilevel"/>
    <w:tmpl w:val="A3FE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22DD"/>
    <w:multiLevelType w:val="multilevel"/>
    <w:tmpl w:val="02F266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A323A7"/>
    <w:multiLevelType w:val="hybridMultilevel"/>
    <w:tmpl w:val="1A3C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E8D"/>
    <w:multiLevelType w:val="multilevel"/>
    <w:tmpl w:val="DD6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29F5"/>
    <w:multiLevelType w:val="multilevel"/>
    <w:tmpl w:val="8FA663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C64EE"/>
    <w:multiLevelType w:val="hybridMultilevel"/>
    <w:tmpl w:val="042A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D5F"/>
    <w:multiLevelType w:val="hybridMultilevel"/>
    <w:tmpl w:val="4BE4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27B8"/>
    <w:multiLevelType w:val="hybridMultilevel"/>
    <w:tmpl w:val="FC0CF3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5CD3"/>
    <w:multiLevelType w:val="hybridMultilevel"/>
    <w:tmpl w:val="DB6C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6EF"/>
    <w:multiLevelType w:val="multilevel"/>
    <w:tmpl w:val="F2EC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E1C77"/>
    <w:multiLevelType w:val="hybridMultilevel"/>
    <w:tmpl w:val="D294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E3125"/>
    <w:multiLevelType w:val="multilevel"/>
    <w:tmpl w:val="5038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B0D0E"/>
    <w:multiLevelType w:val="hybridMultilevel"/>
    <w:tmpl w:val="538A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7D26"/>
    <w:multiLevelType w:val="hybridMultilevel"/>
    <w:tmpl w:val="EA54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1A6"/>
    <w:multiLevelType w:val="multilevel"/>
    <w:tmpl w:val="CE4E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97915"/>
    <w:multiLevelType w:val="multilevel"/>
    <w:tmpl w:val="02F2664A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F781172"/>
    <w:multiLevelType w:val="multilevel"/>
    <w:tmpl w:val="5038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10FD1"/>
    <w:multiLevelType w:val="multilevel"/>
    <w:tmpl w:val="D3F2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76621"/>
    <w:multiLevelType w:val="hybridMultilevel"/>
    <w:tmpl w:val="06DC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3965"/>
    <w:multiLevelType w:val="hybridMultilevel"/>
    <w:tmpl w:val="0C14B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4A18"/>
    <w:multiLevelType w:val="multilevel"/>
    <w:tmpl w:val="5038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64F47"/>
    <w:multiLevelType w:val="hybridMultilevel"/>
    <w:tmpl w:val="23E2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C83E6C"/>
    <w:multiLevelType w:val="hybridMultilevel"/>
    <w:tmpl w:val="F28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0433"/>
    <w:multiLevelType w:val="hybridMultilevel"/>
    <w:tmpl w:val="538A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36115"/>
    <w:multiLevelType w:val="multilevel"/>
    <w:tmpl w:val="479E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622D72"/>
    <w:multiLevelType w:val="multilevel"/>
    <w:tmpl w:val="CE4E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0"/>
  </w:num>
  <w:num w:numId="5">
    <w:abstractNumId w:val="9"/>
  </w:num>
  <w:num w:numId="6">
    <w:abstractNumId w:val="24"/>
  </w:num>
  <w:num w:numId="7">
    <w:abstractNumId w:val="3"/>
  </w:num>
  <w:num w:numId="8">
    <w:abstractNumId w:val="17"/>
  </w:num>
  <w:num w:numId="9">
    <w:abstractNumId w:val="14"/>
  </w:num>
  <w:num w:numId="10">
    <w:abstractNumId w:val="11"/>
  </w:num>
  <w:num w:numId="11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5405"/>
          </w:tabs>
          <w:ind w:left="5405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6125"/>
          </w:tabs>
          <w:ind w:left="6125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6845"/>
          </w:tabs>
          <w:ind w:left="6845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7565"/>
          </w:tabs>
          <w:ind w:left="7565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8285"/>
          </w:tabs>
          <w:ind w:left="8285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9005"/>
          </w:tabs>
          <w:ind w:left="9005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9725"/>
          </w:tabs>
          <w:ind w:left="9725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10445"/>
          </w:tabs>
          <w:ind w:left="10445" w:hanging="360"/>
        </w:pPr>
      </w:lvl>
    </w:lvlOverride>
  </w:num>
  <w:num w:numId="12">
    <w:abstractNumId w:val="18"/>
  </w:num>
  <w:num w:numId="13">
    <w:abstractNumId w:val="8"/>
  </w:num>
  <w:num w:numId="14">
    <w:abstractNumId w:val="25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20"/>
  </w:num>
  <w:num w:numId="20">
    <w:abstractNumId w:val="23"/>
  </w:num>
  <w:num w:numId="21">
    <w:abstractNumId w:val="12"/>
  </w:num>
  <w:num w:numId="22">
    <w:abstractNumId w:val="15"/>
  </w:num>
  <w:num w:numId="23">
    <w:abstractNumId w:val="1"/>
  </w:num>
  <w:num w:numId="24">
    <w:abstractNumId w:val="22"/>
  </w:num>
  <w:num w:numId="25">
    <w:abstractNumId w:val="13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0D"/>
    <w:rsid w:val="000105E9"/>
    <w:rsid w:val="000266B2"/>
    <w:rsid w:val="000C3020"/>
    <w:rsid w:val="000F6862"/>
    <w:rsid w:val="00151D13"/>
    <w:rsid w:val="00174EF4"/>
    <w:rsid w:val="00186850"/>
    <w:rsid w:val="001B2005"/>
    <w:rsid w:val="001B6E46"/>
    <w:rsid w:val="00212075"/>
    <w:rsid w:val="002303EE"/>
    <w:rsid w:val="00233529"/>
    <w:rsid w:val="00244A3C"/>
    <w:rsid w:val="002E539A"/>
    <w:rsid w:val="002F0BA2"/>
    <w:rsid w:val="00392177"/>
    <w:rsid w:val="003C7250"/>
    <w:rsid w:val="0040437A"/>
    <w:rsid w:val="004478C6"/>
    <w:rsid w:val="004C4A34"/>
    <w:rsid w:val="004F77A2"/>
    <w:rsid w:val="00544131"/>
    <w:rsid w:val="005459B8"/>
    <w:rsid w:val="005A4405"/>
    <w:rsid w:val="005B5101"/>
    <w:rsid w:val="0065508E"/>
    <w:rsid w:val="006A612A"/>
    <w:rsid w:val="00731DC6"/>
    <w:rsid w:val="007500EE"/>
    <w:rsid w:val="00772994"/>
    <w:rsid w:val="007A14BB"/>
    <w:rsid w:val="007B360C"/>
    <w:rsid w:val="007B4707"/>
    <w:rsid w:val="007E794E"/>
    <w:rsid w:val="00801A1D"/>
    <w:rsid w:val="00880894"/>
    <w:rsid w:val="00892E05"/>
    <w:rsid w:val="00895B5B"/>
    <w:rsid w:val="008C73B6"/>
    <w:rsid w:val="008D56CE"/>
    <w:rsid w:val="008F4CDF"/>
    <w:rsid w:val="009071CC"/>
    <w:rsid w:val="009641B6"/>
    <w:rsid w:val="00987B9F"/>
    <w:rsid w:val="00A11E4C"/>
    <w:rsid w:val="00A22F2F"/>
    <w:rsid w:val="00A721D9"/>
    <w:rsid w:val="00A957BB"/>
    <w:rsid w:val="00B62DA3"/>
    <w:rsid w:val="00B75305"/>
    <w:rsid w:val="00BA6DF2"/>
    <w:rsid w:val="00BB73E4"/>
    <w:rsid w:val="00BC3055"/>
    <w:rsid w:val="00BE4C0D"/>
    <w:rsid w:val="00C065D3"/>
    <w:rsid w:val="00C6242C"/>
    <w:rsid w:val="00CC66A2"/>
    <w:rsid w:val="00CF5051"/>
    <w:rsid w:val="00D60C48"/>
    <w:rsid w:val="00D63837"/>
    <w:rsid w:val="00D76D8C"/>
    <w:rsid w:val="00DA3EB2"/>
    <w:rsid w:val="00E014BA"/>
    <w:rsid w:val="00E755C2"/>
    <w:rsid w:val="00EB4504"/>
    <w:rsid w:val="00F459E9"/>
    <w:rsid w:val="00FE0909"/>
    <w:rsid w:val="00FE3DFB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967"/>
  <w15:chartTrackingRefBased/>
  <w15:docId w15:val="{98AC12EA-E3DA-4DFE-A6B5-E4028CE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C0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separator1">
    <w:name w:val="article_separator1"/>
    <w:basedOn w:val="Domylnaczcionkaakapitu"/>
    <w:qFormat/>
    <w:rsid w:val="00BE4C0D"/>
  </w:style>
  <w:style w:type="table" w:styleId="Tabela-Siatka">
    <w:name w:val="Table Grid"/>
    <w:basedOn w:val="Standardowy"/>
    <w:rsid w:val="00BE4C0D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E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14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A2"/>
  </w:style>
  <w:style w:type="paragraph" w:styleId="Stopka">
    <w:name w:val="footer"/>
    <w:basedOn w:val="Normalny"/>
    <w:link w:val="StopkaZnak"/>
    <w:uiPriority w:val="99"/>
    <w:unhideWhenUsed/>
    <w:rsid w:val="002F0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A2"/>
  </w:style>
  <w:style w:type="character" w:styleId="Pogrubienie">
    <w:name w:val="Strong"/>
    <w:basedOn w:val="Domylnaczcionkaakapitu"/>
    <w:uiPriority w:val="22"/>
    <w:qFormat/>
    <w:rsid w:val="00892E05"/>
    <w:rPr>
      <w:b/>
      <w:bCs/>
    </w:rPr>
  </w:style>
  <w:style w:type="character" w:styleId="Uwydatnienie">
    <w:name w:val="Emphasis"/>
    <w:basedOn w:val="Domylnaczcionkaakapitu"/>
    <w:uiPriority w:val="20"/>
    <w:qFormat/>
    <w:rsid w:val="00892E0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892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2E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A15B-8FE1-4362-9D3D-70AAE4EB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3723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Gaweł</dc:creator>
  <cp:keywords/>
  <dc:description/>
  <cp:lastModifiedBy>Szymon Pagórek</cp:lastModifiedBy>
  <cp:revision>2</cp:revision>
  <dcterms:created xsi:type="dcterms:W3CDTF">2022-11-08T10:24:00Z</dcterms:created>
  <dcterms:modified xsi:type="dcterms:W3CDTF">2022-11-08T10:24:00Z</dcterms:modified>
</cp:coreProperties>
</file>